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B2DC0" w14:textId="735DC09D" w:rsidR="0051173A" w:rsidRDefault="0051173A" w:rsidP="0051173A">
      <w:pPr>
        <w:spacing w:after="4"/>
        <w:ind w:left="-5" w:hanging="10"/>
        <w:jc w:val="center"/>
      </w:pPr>
      <w:bookmarkStart w:id="0" w:name="_GoBack"/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6273C83" wp14:editId="6EB34789">
            <wp:simplePos x="0" y="0"/>
            <wp:positionH relativeFrom="column">
              <wp:posOffset>-602615</wp:posOffset>
            </wp:positionH>
            <wp:positionV relativeFrom="paragraph">
              <wp:posOffset>60960</wp:posOffset>
            </wp:positionV>
            <wp:extent cx="6796405" cy="9353550"/>
            <wp:effectExtent l="0" t="0" r="4445" b="0"/>
            <wp:wrapThrough wrapText="bothSides">
              <wp:wrapPolygon edited="0">
                <wp:start x="0" y="0"/>
                <wp:lineTo x="0" y="21556"/>
                <wp:lineTo x="21554" y="21556"/>
                <wp:lineTo x="21554" y="0"/>
                <wp:lineTo x="0" y="0"/>
              </wp:wrapPolygon>
            </wp:wrapThrough>
            <wp:docPr id="1" name="Рисунок 1" descr="C:\Users\Пользователь\Pictures\2019-02-18 Правила\Правил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9-02-18 Правила\Правил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405" cy="93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C924D57" w14:textId="75BD1F11" w:rsidR="00B51049" w:rsidRPr="00B51049" w:rsidRDefault="0051173A" w:rsidP="0051173A">
      <w:pPr>
        <w:spacing w:after="4"/>
        <w:ind w:left="-5" w:hanging="10"/>
        <w:jc w:val="center"/>
      </w:pPr>
      <w:r w:rsidRPr="00B51049">
        <w:lastRenderedPageBreak/>
        <w:t xml:space="preserve"> </w:t>
      </w:r>
      <w:r w:rsidR="00B51049" w:rsidRPr="00B51049">
        <w:t>в рамках учебного плана в нем проводятся аудиторные занятия по дисциплине «Информатика и ИКТ» и другие занятия с использованием компьютеров;</w:t>
      </w:r>
    </w:p>
    <w:p w14:paraId="0C924D58" w14:textId="77777777" w:rsidR="00B51049" w:rsidRPr="00B51049" w:rsidRDefault="00B51049" w:rsidP="00B51049">
      <w:pPr>
        <w:widowControl/>
        <w:numPr>
          <w:ilvl w:val="0"/>
          <w:numId w:val="2"/>
        </w:numPr>
        <w:tabs>
          <w:tab w:val="left" w:pos="680"/>
        </w:tabs>
        <w:spacing w:line="278" w:lineRule="exact"/>
        <w:ind w:left="700" w:right="-104" w:hanging="380"/>
      </w:pPr>
      <w:r w:rsidRPr="00B51049">
        <w:t xml:space="preserve">отводятся часы для самоподготовки </w:t>
      </w:r>
      <w:proofErr w:type="gramStart"/>
      <w:r w:rsidRPr="00B51049">
        <w:t>обучающихся</w:t>
      </w:r>
      <w:proofErr w:type="gramEnd"/>
      <w:r w:rsidRPr="00B51049">
        <w:t xml:space="preserve"> к занятиям;</w:t>
      </w:r>
    </w:p>
    <w:p w14:paraId="0C924D59" w14:textId="77777777" w:rsidR="00B51049" w:rsidRPr="00B51049" w:rsidRDefault="00B51049" w:rsidP="00B51049">
      <w:pPr>
        <w:widowControl/>
        <w:numPr>
          <w:ilvl w:val="0"/>
          <w:numId w:val="2"/>
        </w:numPr>
        <w:tabs>
          <w:tab w:val="left" w:pos="680"/>
        </w:tabs>
        <w:spacing w:line="278" w:lineRule="exact"/>
        <w:ind w:left="700" w:right="-104" w:hanging="380"/>
      </w:pPr>
      <w:r w:rsidRPr="00B51049">
        <w:t>формируется банк программных продуктов различного назначения.</w:t>
      </w:r>
    </w:p>
    <w:p w14:paraId="0C924D5A" w14:textId="77777777" w:rsidR="00B51049" w:rsidRPr="00B51049" w:rsidRDefault="00B51049" w:rsidP="00B51049">
      <w:pPr>
        <w:widowControl/>
        <w:numPr>
          <w:ilvl w:val="0"/>
          <w:numId w:val="3"/>
        </w:numPr>
        <w:tabs>
          <w:tab w:val="left" w:pos="762"/>
        </w:tabs>
        <w:spacing w:line="278" w:lineRule="exact"/>
        <w:ind w:left="340" w:right="-104"/>
      </w:pPr>
      <w:r w:rsidRPr="00B51049">
        <w:t>Обучающиеся и педагогические работники школы имеют право в компьютерном клас</w:t>
      </w:r>
      <w:r w:rsidRPr="00B51049">
        <w:softHyphen/>
        <w:t>се:</w:t>
      </w:r>
    </w:p>
    <w:p w14:paraId="0C924D5B" w14:textId="77777777" w:rsidR="00B51049" w:rsidRPr="00B51049" w:rsidRDefault="00B51049" w:rsidP="00B51049">
      <w:pPr>
        <w:widowControl/>
        <w:numPr>
          <w:ilvl w:val="0"/>
          <w:numId w:val="2"/>
        </w:numPr>
        <w:tabs>
          <w:tab w:val="left" w:pos="680"/>
        </w:tabs>
        <w:spacing w:line="269" w:lineRule="exact"/>
        <w:ind w:left="700" w:right="-104" w:hanging="380"/>
      </w:pPr>
      <w:r w:rsidRPr="00B51049">
        <w:t>использовать программное обеспечение, установленное в компьютерном классе для работы над проектными работами и рефератами;</w:t>
      </w:r>
    </w:p>
    <w:p w14:paraId="0C924D5C" w14:textId="77777777" w:rsidR="00B51049" w:rsidRPr="00B51049" w:rsidRDefault="00B51049" w:rsidP="00B51049">
      <w:pPr>
        <w:widowControl/>
        <w:numPr>
          <w:ilvl w:val="0"/>
          <w:numId w:val="2"/>
        </w:numPr>
        <w:tabs>
          <w:tab w:val="left" w:pos="680"/>
        </w:tabs>
        <w:spacing w:line="278" w:lineRule="exact"/>
        <w:ind w:left="700" w:right="-104" w:hanging="380"/>
      </w:pPr>
      <w:r w:rsidRPr="00B51049">
        <w:t>использовать Интернет для поиска необходимой информации для учебной или обще</w:t>
      </w:r>
      <w:r w:rsidRPr="00B51049">
        <w:softHyphen/>
        <w:t>ственной деятельности;</w:t>
      </w:r>
    </w:p>
    <w:p w14:paraId="0C924D5D" w14:textId="77777777" w:rsidR="00B51049" w:rsidRPr="00B51049" w:rsidRDefault="00B51049" w:rsidP="00B51049">
      <w:pPr>
        <w:widowControl/>
        <w:numPr>
          <w:ilvl w:val="0"/>
          <w:numId w:val="2"/>
        </w:numPr>
        <w:tabs>
          <w:tab w:val="left" w:pos="675"/>
        </w:tabs>
        <w:spacing w:line="278" w:lineRule="exact"/>
        <w:ind w:left="700" w:right="-104" w:hanging="380"/>
      </w:pPr>
      <w:r w:rsidRPr="00B51049">
        <w:t xml:space="preserve">работать над созданием </w:t>
      </w:r>
      <w:proofErr w:type="gramStart"/>
      <w:r w:rsidRPr="00B51049">
        <w:t>собственных</w:t>
      </w:r>
      <w:proofErr w:type="gramEnd"/>
      <w:r w:rsidRPr="00B51049">
        <w:t xml:space="preserve"> </w:t>
      </w:r>
      <w:proofErr w:type="spellStart"/>
      <w:r w:rsidRPr="00B51049">
        <w:t>интернет-ресурсов</w:t>
      </w:r>
      <w:proofErr w:type="spellEnd"/>
      <w:r w:rsidRPr="00B51049">
        <w:t>.</w:t>
      </w:r>
    </w:p>
    <w:p w14:paraId="0C924D5E" w14:textId="77777777" w:rsidR="00B51049" w:rsidRPr="00B51049" w:rsidRDefault="00B51049" w:rsidP="00B51049">
      <w:pPr>
        <w:widowControl/>
        <w:numPr>
          <w:ilvl w:val="0"/>
          <w:numId w:val="3"/>
        </w:numPr>
        <w:tabs>
          <w:tab w:val="left" w:pos="728"/>
        </w:tabs>
        <w:spacing w:line="278" w:lineRule="exact"/>
        <w:ind w:left="700" w:right="-104" w:hanging="380"/>
      </w:pPr>
      <w:r w:rsidRPr="00B51049">
        <w:t>В компьютерном классе запрещено:</w:t>
      </w:r>
    </w:p>
    <w:p w14:paraId="0C924D5F" w14:textId="77777777" w:rsidR="00B51049" w:rsidRPr="00B51049" w:rsidRDefault="00B51049" w:rsidP="00B51049">
      <w:pPr>
        <w:widowControl/>
        <w:numPr>
          <w:ilvl w:val="0"/>
          <w:numId w:val="2"/>
        </w:numPr>
        <w:tabs>
          <w:tab w:val="left" w:pos="680"/>
        </w:tabs>
        <w:spacing w:line="274" w:lineRule="exact"/>
        <w:ind w:left="700" w:right="-104" w:hanging="380"/>
      </w:pPr>
      <w:r w:rsidRPr="00B51049">
        <w:t>использовать Интернет в развлекательных целях и других целях, противоречащих п. 1.2 настоящих Правил;</w:t>
      </w:r>
    </w:p>
    <w:p w14:paraId="0C924D60" w14:textId="77777777" w:rsidR="00B51049" w:rsidRPr="00B51049" w:rsidRDefault="00B51049" w:rsidP="00B51049">
      <w:pPr>
        <w:widowControl/>
        <w:numPr>
          <w:ilvl w:val="0"/>
          <w:numId w:val="2"/>
        </w:numPr>
        <w:tabs>
          <w:tab w:val="left" w:pos="675"/>
        </w:tabs>
        <w:spacing w:line="230" w:lineRule="exact"/>
        <w:ind w:left="700" w:right="-104" w:hanging="380"/>
      </w:pPr>
      <w:r w:rsidRPr="00B51049">
        <w:t>устанавливать программное обеспечение без разрешения системного администратора;</w:t>
      </w:r>
    </w:p>
    <w:p w14:paraId="0C924D61" w14:textId="77777777" w:rsidR="00B51049" w:rsidRPr="00B51049" w:rsidRDefault="00B51049" w:rsidP="00B51049">
      <w:pPr>
        <w:widowControl/>
        <w:numPr>
          <w:ilvl w:val="0"/>
          <w:numId w:val="2"/>
        </w:numPr>
        <w:tabs>
          <w:tab w:val="left" w:pos="680"/>
        </w:tabs>
        <w:spacing w:line="230" w:lineRule="exact"/>
        <w:ind w:left="700" w:right="-104" w:hanging="380"/>
      </w:pPr>
      <w:r w:rsidRPr="00B51049">
        <w:t>играть в компьютерные игры;</w:t>
      </w:r>
    </w:p>
    <w:p w14:paraId="0C924D62" w14:textId="77777777" w:rsidR="00B51049" w:rsidRPr="00B51049" w:rsidRDefault="00B51049" w:rsidP="00B51049">
      <w:pPr>
        <w:widowControl/>
        <w:numPr>
          <w:ilvl w:val="0"/>
          <w:numId w:val="2"/>
        </w:numPr>
        <w:tabs>
          <w:tab w:val="left" w:pos="680"/>
        </w:tabs>
        <w:spacing w:line="274" w:lineRule="exact"/>
        <w:ind w:left="700" w:right="-104" w:hanging="380"/>
      </w:pPr>
      <w:r w:rsidRPr="00B51049">
        <w:t>вносить изменения в аппаратную конфигурацию компьютеров (перенос клавиату</w:t>
      </w:r>
      <w:r w:rsidRPr="00B51049">
        <w:softHyphen/>
        <w:t>ры/мыши с одного ПК на другой, переключение мониторов и т.д.);</w:t>
      </w:r>
    </w:p>
    <w:p w14:paraId="0C924D63" w14:textId="77777777" w:rsidR="00B51049" w:rsidRPr="00B51049" w:rsidRDefault="00B51049" w:rsidP="00B51049">
      <w:pPr>
        <w:widowControl/>
        <w:numPr>
          <w:ilvl w:val="0"/>
          <w:numId w:val="2"/>
        </w:numPr>
        <w:tabs>
          <w:tab w:val="left" w:pos="675"/>
        </w:tabs>
        <w:spacing w:line="283" w:lineRule="exact"/>
        <w:ind w:left="700" w:right="-104" w:hanging="380"/>
      </w:pPr>
      <w:r w:rsidRPr="00B51049">
        <w:t>нарушать Правила внутреннего распорядка школы;</w:t>
      </w:r>
    </w:p>
    <w:p w14:paraId="0C924D64" w14:textId="77777777" w:rsidR="00B51049" w:rsidRPr="00B51049" w:rsidRDefault="00B51049" w:rsidP="00B51049">
      <w:pPr>
        <w:widowControl/>
        <w:numPr>
          <w:ilvl w:val="0"/>
          <w:numId w:val="2"/>
        </w:numPr>
        <w:tabs>
          <w:tab w:val="left" w:pos="680"/>
        </w:tabs>
        <w:spacing w:line="283" w:lineRule="exact"/>
        <w:ind w:left="700" w:right="-104" w:hanging="380"/>
      </w:pPr>
      <w:r w:rsidRPr="00B51049">
        <w:t>находиться рядом с компьютером одетым в верхнюю одежду (куртки, плащи и т.д.);</w:t>
      </w:r>
    </w:p>
    <w:p w14:paraId="0C924D65" w14:textId="77777777" w:rsidR="00B51049" w:rsidRPr="00B51049" w:rsidRDefault="00B51049" w:rsidP="00B51049">
      <w:pPr>
        <w:widowControl/>
        <w:numPr>
          <w:ilvl w:val="0"/>
          <w:numId w:val="2"/>
        </w:numPr>
        <w:tabs>
          <w:tab w:val="left" w:pos="680"/>
        </w:tabs>
        <w:spacing w:line="283" w:lineRule="exact"/>
        <w:ind w:left="700" w:right="-104" w:hanging="380"/>
      </w:pPr>
      <w:r w:rsidRPr="00B51049">
        <w:t>ставить сумки, класть сотовые телефоны и другие личные вещи (за исключением письменных принадлежностей) рядом с компьютером;</w:t>
      </w:r>
    </w:p>
    <w:p w14:paraId="0C924D66" w14:textId="77777777" w:rsidR="00B51049" w:rsidRPr="00B51049" w:rsidRDefault="00B51049" w:rsidP="00B51049">
      <w:pPr>
        <w:widowControl/>
        <w:numPr>
          <w:ilvl w:val="0"/>
          <w:numId w:val="2"/>
        </w:numPr>
        <w:tabs>
          <w:tab w:val="left" w:pos="680"/>
        </w:tabs>
        <w:spacing w:after="103" w:line="283" w:lineRule="exact"/>
        <w:ind w:left="700" w:right="-104" w:hanging="380"/>
      </w:pPr>
      <w:r w:rsidRPr="00B51049">
        <w:t>категорически запрещается включать, выключать или перезагружать компьютер без разрешения ответственного за кабинет.</w:t>
      </w:r>
    </w:p>
    <w:p w14:paraId="0C924D67" w14:textId="77777777" w:rsidR="00B51049" w:rsidRPr="00B51049" w:rsidRDefault="00B51049" w:rsidP="00B51049">
      <w:pPr>
        <w:pStyle w:val="10"/>
        <w:keepNext/>
        <w:keepLines/>
        <w:shd w:val="clear" w:color="auto" w:fill="auto"/>
        <w:spacing w:before="0" w:after="88" w:line="230" w:lineRule="exact"/>
        <w:ind w:left="340" w:right="-1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049">
        <w:rPr>
          <w:rFonts w:ascii="Times New Roman" w:hAnsi="Times New Roman" w:cs="Times New Roman"/>
          <w:b/>
          <w:sz w:val="24"/>
          <w:szCs w:val="24"/>
        </w:rPr>
        <w:t>4. Ответственность</w:t>
      </w:r>
    </w:p>
    <w:p w14:paraId="0C924D68" w14:textId="77777777" w:rsidR="00B51049" w:rsidRPr="00B51049" w:rsidRDefault="00B51049" w:rsidP="00C16D04">
      <w:pPr>
        <w:widowControl/>
        <w:numPr>
          <w:ilvl w:val="0"/>
          <w:numId w:val="4"/>
        </w:numPr>
        <w:tabs>
          <w:tab w:val="left" w:pos="495"/>
        </w:tabs>
        <w:spacing w:line="274" w:lineRule="exact"/>
        <w:ind w:left="20" w:right="-104" w:hanging="20"/>
      </w:pPr>
      <w:r w:rsidRPr="00B51049">
        <w:t>Ответственность за регистрацию пользователей локальной сети, физическую доступность информации на сервере несет системный администратор школы.</w:t>
      </w:r>
    </w:p>
    <w:p w14:paraId="0C924D69" w14:textId="77777777" w:rsidR="00B51049" w:rsidRPr="00B51049" w:rsidRDefault="00B51049" w:rsidP="00B51049">
      <w:pPr>
        <w:numPr>
          <w:ilvl w:val="1"/>
          <w:numId w:val="5"/>
        </w:numPr>
        <w:ind w:right="-104"/>
      </w:pPr>
      <w:r w:rsidRPr="00B51049">
        <w:t>Ответственность за размещение информации на сервере в том или ином виде в соответствии с законодательством об авторских правах РФ несет системный администратор.</w:t>
      </w:r>
    </w:p>
    <w:p w14:paraId="0C924D6A" w14:textId="77777777" w:rsidR="00B51049" w:rsidRPr="00B51049" w:rsidRDefault="00B51049" w:rsidP="00B51049">
      <w:pPr>
        <w:widowControl/>
        <w:tabs>
          <w:tab w:val="left" w:pos="495"/>
        </w:tabs>
        <w:spacing w:line="274" w:lineRule="exact"/>
        <w:ind w:left="20" w:right="20"/>
      </w:pPr>
    </w:p>
    <w:p w14:paraId="0C924D6B" w14:textId="77777777" w:rsidR="00BE6F72" w:rsidRPr="00B51049" w:rsidRDefault="0051173A" w:rsidP="00B51049"/>
    <w:sectPr w:rsidR="00BE6F72" w:rsidRPr="00B51049" w:rsidSect="00C16D04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CF1"/>
    <w:multiLevelType w:val="multilevel"/>
    <w:tmpl w:val="3FE46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B14FDF"/>
    <w:multiLevelType w:val="multilevel"/>
    <w:tmpl w:val="F01C11C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77D581E"/>
    <w:multiLevelType w:val="multilevel"/>
    <w:tmpl w:val="5AF85EB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891E25"/>
    <w:multiLevelType w:val="multilevel"/>
    <w:tmpl w:val="60F2C0E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39F6F9F"/>
    <w:multiLevelType w:val="multilevel"/>
    <w:tmpl w:val="F676B7F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49"/>
    <w:rsid w:val="00253FC2"/>
    <w:rsid w:val="0051173A"/>
    <w:rsid w:val="005947F2"/>
    <w:rsid w:val="00656F96"/>
    <w:rsid w:val="00815145"/>
    <w:rsid w:val="00B3652B"/>
    <w:rsid w:val="00B51049"/>
    <w:rsid w:val="00C16D04"/>
    <w:rsid w:val="00D7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4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B51049"/>
    <w:rPr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locked/>
    <w:rsid w:val="00B51049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B51049"/>
    <w:pPr>
      <w:widowControl/>
      <w:shd w:val="clear" w:color="auto" w:fill="FFFFFF"/>
      <w:spacing w:after="180" w:line="228" w:lineRule="exact"/>
      <w:ind w:hanging="300"/>
      <w:jc w:val="lef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10">
    <w:name w:val="Заголовок №1"/>
    <w:basedOn w:val="a"/>
    <w:link w:val="1"/>
    <w:rsid w:val="00B51049"/>
    <w:pPr>
      <w:widowControl/>
      <w:shd w:val="clear" w:color="auto" w:fill="FFFFFF"/>
      <w:spacing w:before="180" w:line="240" w:lineRule="atLeast"/>
      <w:jc w:val="left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4">
    <w:name w:val="No Spacing"/>
    <w:uiPriority w:val="1"/>
    <w:qFormat/>
    <w:rsid w:val="00C16D0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17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7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B51049"/>
    <w:rPr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locked/>
    <w:rsid w:val="00B51049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B51049"/>
    <w:pPr>
      <w:widowControl/>
      <w:shd w:val="clear" w:color="auto" w:fill="FFFFFF"/>
      <w:spacing w:after="180" w:line="228" w:lineRule="exact"/>
      <w:ind w:hanging="300"/>
      <w:jc w:val="lef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10">
    <w:name w:val="Заголовок №1"/>
    <w:basedOn w:val="a"/>
    <w:link w:val="1"/>
    <w:rsid w:val="00B51049"/>
    <w:pPr>
      <w:widowControl/>
      <w:shd w:val="clear" w:color="auto" w:fill="FFFFFF"/>
      <w:spacing w:before="180" w:line="240" w:lineRule="atLeast"/>
      <w:jc w:val="left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4">
    <w:name w:val="No Spacing"/>
    <w:uiPriority w:val="1"/>
    <w:qFormat/>
    <w:rsid w:val="00C16D0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17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7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2</cp:revision>
  <cp:lastPrinted>2019-02-18T12:41:00Z</cp:lastPrinted>
  <dcterms:created xsi:type="dcterms:W3CDTF">2019-02-18T13:16:00Z</dcterms:created>
  <dcterms:modified xsi:type="dcterms:W3CDTF">2019-02-18T13:16:00Z</dcterms:modified>
</cp:coreProperties>
</file>