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B2" w:rsidRPr="007A68B2" w:rsidRDefault="007A68B2" w:rsidP="007A68B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ОБЩЕОБРАЗОВАТЕЛЬНОЕ УЧРЕЖДЕНИЕ</w:t>
      </w:r>
    </w:p>
    <w:p w:rsidR="007A68B2" w:rsidRPr="007A68B2" w:rsidRDefault="007A68B2" w:rsidP="007A68B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6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«СРЕДНЯЯ ШКОЛА№ 69»</w:t>
      </w:r>
    </w:p>
    <w:p w:rsidR="007A68B2" w:rsidRP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P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Методическая разработка на тему </w:t>
      </w:r>
    </w:p>
    <w:p w:rsidR="007A68B2" w:rsidRDefault="007A68B2" w:rsidP="007A68B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«Организация взаимодействия школьного спортивного клуба «МЫ» </w:t>
      </w:r>
    </w:p>
    <w:p w:rsidR="007A68B2" w:rsidRDefault="007A68B2" w:rsidP="007A68B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целевыми социальными группами населения микрорайона «Резинотехника» Заво</w:t>
      </w:r>
      <w:r w:rsidR="00032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лжского района города Ярославля»</w:t>
      </w: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53579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 разработки:</w:t>
      </w: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Скринник Ольга Александровна, учитель физической культуры</w:t>
      </w: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высшей квалификационной категории</w:t>
      </w: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ind w:left="453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E873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68B2" w:rsidRDefault="007A68B2" w:rsidP="007A68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Ярославль, 2022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1A0F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СОДЕРЖАНИЕ</w:t>
      </w:r>
    </w:p>
    <w:p w:rsidR="001A0FB3" w:rsidRDefault="001A0FB3" w:rsidP="001A0F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A0FB3" w:rsidRPr="00CF7A0B" w:rsidRDefault="001A0FB3" w:rsidP="001A0F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8"/>
        <w:gridCol w:w="661"/>
      </w:tblGrid>
      <w:tr w:rsidR="001A0FB3" w:rsidTr="00032407">
        <w:tc>
          <w:tcPr>
            <w:tcW w:w="7938" w:type="dxa"/>
          </w:tcPr>
          <w:p w:rsidR="001A0FB3" w:rsidRPr="001A0FB3" w:rsidRDefault="001A0FB3" w:rsidP="003F262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1A0FB3" w:rsidRPr="001A0FB3" w:rsidRDefault="00032407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тр.</w:t>
            </w:r>
          </w:p>
        </w:tc>
      </w:tr>
      <w:tr w:rsidR="001A0FB3" w:rsidTr="00032407">
        <w:tc>
          <w:tcPr>
            <w:tcW w:w="7938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Введение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661" w:type="dxa"/>
            <w:vAlign w:val="bottom"/>
          </w:tcPr>
          <w:p w:rsidR="001A0FB3" w:rsidRPr="0053579E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1A0FB3" w:rsidTr="00032407">
        <w:trPr>
          <w:trHeight w:val="309"/>
        </w:trPr>
        <w:tc>
          <w:tcPr>
            <w:tcW w:w="7938" w:type="dxa"/>
          </w:tcPr>
          <w:p w:rsidR="001A0FB3" w:rsidRPr="001A0FB3" w:rsidRDefault="001A0FB3" w:rsidP="001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3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FB3">
              <w:rPr>
                <w:rFonts w:ascii="Times New Roman" w:hAnsi="Times New Roman" w:cs="Times New Roman"/>
                <w:sz w:val="24"/>
                <w:szCs w:val="24"/>
              </w:rPr>
              <w:t>Визитная карточка школьного спортивного клуба «МЫ»</w:t>
            </w:r>
            <w:r w:rsidR="00032407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661" w:type="dxa"/>
            <w:vAlign w:val="bottom"/>
          </w:tcPr>
          <w:p w:rsidR="001A0FB3" w:rsidRPr="0053579E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B035E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1A0FB3" w:rsidRP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Модель взаимодействия ШСК «МЫ» с целевыми социальными </w:t>
            </w:r>
            <w:r w:rsid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1A0FB3" w:rsidRP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группами населения микрорайона Резинотехника Заволжского района города Ярославля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661" w:type="dxa"/>
            <w:vAlign w:val="bottom"/>
          </w:tcPr>
          <w:p w:rsidR="001A0FB3" w:rsidRDefault="001A0FB3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3579E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53579E" w:rsidP="005357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2.1 </w:t>
            </w:r>
            <w:r w:rsidR="00B03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A0FB3" w:rsidRP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ШСК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МЫ» с обучающимися и родителями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661" w:type="dxa"/>
            <w:vAlign w:val="bottom"/>
          </w:tcPr>
          <w:p w:rsidR="001A0FB3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53579E" w:rsidP="005357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2.2 </w:t>
            </w:r>
            <w:r w:rsidR="00B03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A0FB3" w:rsidRP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ие с дошкольниками и родителями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………………………..</w:t>
            </w:r>
          </w:p>
        </w:tc>
        <w:tc>
          <w:tcPr>
            <w:tcW w:w="661" w:type="dxa"/>
            <w:vAlign w:val="bottom"/>
          </w:tcPr>
          <w:p w:rsidR="001A0FB3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53579E" w:rsidP="0053579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2.3 </w:t>
            </w:r>
            <w:r w:rsidR="00B035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A0FB3" w:rsidRPr="001A0F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Взаимодействие с педагогическими работник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ами (воспитателями и учителями)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……………………………………………………………………….</w:t>
            </w:r>
          </w:p>
        </w:tc>
        <w:tc>
          <w:tcPr>
            <w:tcW w:w="661" w:type="dxa"/>
            <w:vAlign w:val="bottom"/>
          </w:tcPr>
          <w:p w:rsidR="001A0FB3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Заключение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661" w:type="dxa"/>
            <w:vAlign w:val="bottom"/>
          </w:tcPr>
          <w:p w:rsidR="001A0FB3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Список литературы</w:t>
            </w:r>
            <w:r w:rsidR="000324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……………………………………………………………...</w:t>
            </w:r>
          </w:p>
        </w:tc>
        <w:tc>
          <w:tcPr>
            <w:tcW w:w="661" w:type="dxa"/>
            <w:vAlign w:val="bottom"/>
          </w:tcPr>
          <w:p w:rsidR="001A0FB3" w:rsidRPr="001A0FB3" w:rsidRDefault="0053579E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032407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Приложения………………………………………………………………………</w:t>
            </w:r>
          </w:p>
        </w:tc>
        <w:tc>
          <w:tcPr>
            <w:tcW w:w="661" w:type="dxa"/>
            <w:vAlign w:val="bottom"/>
          </w:tcPr>
          <w:p w:rsidR="001A0FB3" w:rsidRPr="001A0FB3" w:rsidRDefault="00032407" w:rsidP="0003240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A0FB3" w:rsidRPr="001A0FB3" w:rsidTr="00032407">
        <w:tc>
          <w:tcPr>
            <w:tcW w:w="7938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1A0FB3" w:rsidRPr="001A0FB3" w:rsidRDefault="001A0FB3" w:rsidP="001A0FB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A0FB3" w:rsidRP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P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579E" w:rsidRDefault="0053579E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579E" w:rsidRDefault="0053579E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579E" w:rsidRDefault="0053579E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3579E" w:rsidRDefault="0053579E" w:rsidP="001A0F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A0FB3" w:rsidRDefault="001A0FB3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4624B" w:rsidRPr="009A353D" w:rsidRDefault="007B44B8" w:rsidP="003F2625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="0054624B" w:rsidRPr="009A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успех».</w:t>
      </w:r>
    </w:p>
    <w:p w:rsidR="0054624B" w:rsidRPr="009A353D" w:rsidRDefault="0054624B" w:rsidP="003F2625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Президент РФ В.В. Путин</w:t>
      </w:r>
    </w:p>
    <w:p w:rsidR="0054624B" w:rsidRPr="009A353D" w:rsidRDefault="0054624B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24B" w:rsidRPr="00CF7A0B" w:rsidRDefault="0054624B" w:rsidP="003F26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7A0B">
        <w:rPr>
          <w:rFonts w:ascii="Times New Roman" w:hAnsi="Times New Roman" w:cs="Times New Roman"/>
          <w:b/>
          <w:caps/>
          <w:sz w:val="24"/>
          <w:szCs w:val="24"/>
        </w:rPr>
        <w:t>Введение</w:t>
      </w:r>
    </w:p>
    <w:p w:rsidR="00CF7A0B" w:rsidRPr="00FB5026" w:rsidRDefault="00CF7A0B" w:rsidP="003F2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BF5" w:rsidRPr="009A353D" w:rsidRDefault="00716574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4624B" w:rsidRPr="009A353D">
        <w:rPr>
          <w:rFonts w:ascii="Times New Roman" w:hAnsi="Times New Roman" w:cs="Times New Roman"/>
          <w:sz w:val="24"/>
          <w:szCs w:val="24"/>
        </w:rPr>
        <w:t>доровый образ жизни сегодня выдвигается как одно из необходимых условий активной, творческой, полноценной жизни человека. Только здоровый человек, обладая хорошим самочувствием, оптимизмом, психологической устойчивостью, высокой умственной и физической работоспособностью, способен активно жить, преодолевать бытовые и профессиональные трудности, добиваться успеха в современном динамичном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BF5" w:rsidRPr="009A353D">
        <w:rPr>
          <w:rFonts w:ascii="Times New Roman" w:hAnsi="Times New Roman" w:cs="Times New Roman"/>
          <w:sz w:val="24"/>
          <w:szCs w:val="24"/>
        </w:rPr>
        <w:t>В концепции модернизации российского о</w:t>
      </w:r>
      <w:r>
        <w:rPr>
          <w:rFonts w:ascii="Times New Roman" w:hAnsi="Times New Roman" w:cs="Times New Roman"/>
          <w:sz w:val="24"/>
          <w:szCs w:val="24"/>
        </w:rPr>
        <w:t>бразования подчёркивается, что оно</w:t>
      </w:r>
      <w:r w:rsidR="00B86BF5" w:rsidRPr="009A353D">
        <w:rPr>
          <w:rFonts w:ascii="Times New Roman" w:hAnsi="Times New Roman" w:cs="Times New Roman"/>
          <w:sz w:val="24"/>
          <w:szCs w:val="24"/>
        </w:rPr>
        <w:t xml:space="preserve"> должно сыграть ключевую роль в сохранении нации, её генофонда, обеспечении устойчивого, динамичного развития общества - общества с высоким уровнем жизни, гражданской, правовой и профессиональной культурой.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BF5" w:rsidRPr="009A353D">
        <w:rPr>
          <w:rFonts w:ascii="Times New Roman" w:hAnsi="Times New Roman" w:cs="Times New Roman"/>
          <w:sz w:val="24"/>
          <w:szCs w:val="24"/>
        </w:rPr>
        <w:t xml:space="preserve">По многочисленным данным, имеющимся в отечественной литературе, неблагополучная ситуация со здоровьем детей диктует необходимость поиска новых организационных решений, направленных на формирование, сохранение и </w:t>
      </w:r>
      <w:r>
        <w:rPr>
          <w:rFonts w:ascii="Times New Roman" w:hAnsi="Times New Roman" w:cs="Times New Roman"/>
          <w:sz w:val="24"/>
          <w:szCs w:val="24"/>
        </w:rPr>
        <w:t>укрепление их здоровья, что так</w:t>
      </w:r>
      <w:r w:rsidR="00B86BF5" w:rsidRPr="009A353D">
        <w:rPr>
          <w:rFonts w:ascii="Times New Roman" w:hAnsi="Times New Roman" w:cs="Times New Roman"/>
          <w:sz w:val="24"/>
          <w:szCs w:val="24"/>
        </w:rPr>
        <w:t>же определяется концепцией модернизации и стратегией развития образования.</w:t>
      </w:r>
    </w:p>
    <w:p w:rsidR="0090362D" w:rsidRPr="009A353D" w:rsidRDefault="0054624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 xml:space="preserve">Для того, чтобы воспитать здоровую и физически развитую личность, необходима популяризация массовой физической культуры и здорового образа жизни. Считаем, что крайне важно сегодня обеспечить круглогодичное включение детей и подростков в спортивно-оздоровительную деятельность, в практику формирования здорового образа жизни. </w:t>
      </w:r>
    </w:p>
    <w:p w:rsidR="0054624B" w:rsidRDefault="0054624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М</w:t>
      </w:r>
      <w:r w:rsidR="00224F33" w:rsidRPr="009A353D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учреждение </w:t>
      </w:r>
      <w:r w:rsidRPr="009A353D">
        <w:rPr>
          <w:rFonts w:ascii="Times New Roman" w:hAnsi="Times New Roman" w:cs="Times New Roman"/>
          <w:sz w:val="24"/>
          <w:szCs w:val="24"/>
        </w:rPr>
        <w:t>«Средняя школа №69» решает данную проблему посредством организации социал</w:t>
      </w:r>
      <w:r w:rsidR="00C523B7">
        <w:rPr>
          <w:rFonts w:ascii="Times New Roman" w:hAnsi="Times New Roman" w:cs="Times New Roman"/>
          <w:sz w:val="24"/>
          <w:szCs w:val="24"/>
        </w:rPr>
        <w:t xml:space="preserve">ьно-педагогического партнерства школьного спортивного клуба (далее – ШСК) </w:t>
      </w:r>
      <w:r w:rsidRPr="009A353D">
        <w:rPr>
          <w:rFonts w:ascii="Times New Roman" w:hAnsi="Times New Roman" w:cs="Times New Roman"/>
          <w:sz w:val="24"/>
          <w:szCs w:val="24"/>
        </w:rPr>
        <w:t>с МДОУ</w:t>
      </w:r>
      <w:r w:rsidR="00716574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Pr="009A353D">
        <w:rPr>
          <w:rFonts w:ascii="Times New Roman" w:hAnsi="Times New Roman" w:cs="Times New Roman"/>
          <w:sz w:val="24"/>
          <w:szCs w:val="24"/>
        </w:rPr>
        <w:t xml:space="preserve"> №20</w:t>
      </w:r>
      <w:r w:rsidR="00716574">
        <w:rPr>
          <w:rFonts w:ascii="Times New Roman" w:hAnsi="Times New Roman" w:cs="Times New Roman"/>
          <w:sz w:val="24"/>
          <w:szCs w:val="24"/>
        </w:rPr>
        <w:t>,</w:t>
      </w:r>
      <w:r w:rsidR="001729FD">
        <w:rPr>
          <w:rFonts w:ascii="Times New Roman" w:hAnsi="Times New Roman" w:cs="Times New Roman"/>
          <w:sz w:val="24"/>
          <w:szCs w:val="24"/>
        </w:rPr>
        <w:t xml:space="preserve"> </w:t>
      </w:r>
      <w:r w:rsidR="00716574">
        <w:rPr>
          <w:rFonts w:ascii="Times New Roman" w:hAnsi="Times New Roman" w:cs="Times New Roman"/>
          <w:sz w:val="24"/>
          <w:szCs w:val="24"/>
        </w:rPr>
        <w:t>104,</w:t>
      </w:r>
      <w:r w:rsidR="001729FD">
        <w:rPr>
          <w:rFonts w:ascii="Times New Roman" w:hAnsi="Times New Roman" w:cs="Times New Roman"/>
          <w:sz w:val="24"/>
          <w:szCs w:val="24"/>
        </w:rPr>
        <w:t xml:space="preserve"> </w:t>
      </w:r>
      <w:r w:rsidR="00716574">
        <w:rPr>
          <w:rFonts w:ascii="Times New Roman" w:hAnsi="Times New Roman" w:cs="Times New Roman"/>
          <w:sz w:val="24"/>
          <w:szCs w:val="24"/>
        </w:rPr>
        <w:t>131,</w:t>
      </w:r>
      <w:r w:rsidR="001729FD">
        <w:rPr>
          <w:rFonts w:ascii="Times New Roman" w:hAnsi="Times New Roman" w:cs="Times New Roman"/>
          <w:sz w:val="24"/>
          <w:szCs w:val="24"/>
        </w:rPr>
        <w:t xml:space="preserve"> </w:t>
      </w:r>
      <w:r w:rsidR="00716574">
        <w:rPr>
          <w:rFonts w:ascii="Times New Roman" w:hAnsi="Times New Roman" w:cs="Times New Roman"/>
          <w:sz w:val="24"/>
          <w:szCs w:val="24"/>
        </w:rPr>
        <w:t>142,</w:t>
      </w:r>
      <w:r w:rsidR="001729FD">
        <w:rPr>
          <w:rFonts w:ascii="Times New Roman" w:hAnsi="Times New Roman" w:cs="Times New Roman"/>
          <w:sz w:val="24"/>
          <w:szCs w:val="24"/>
        </w:rPr>
        <w:t xml:space="preserve"> </w:t>
      </w:r>
      <w:r w:rsidR="00716574">
        <w:rPr>
          <w:rFonts w:ascii="Times New Roman" w:hAnsi="Times New Roman" w:cs="Times New Roman"/>
          <w:sz w:val="24"/>
          <w:szCs w:val="24"/>
        </w:rPr>
        <w:t>176,</w:t>
      </w:r>
      <w:r w:rsidR="001729FD">
        <w:rPr>
          <w:rFonts w:ascii="Times New Roman" w:hAnsi="Times New Roman" w:cs="Times New Roman"/>
          <w:sz w:val="24"/>
          <w:szCs w:val="24"/>
        </w:rPr>
        <w:t xml:space="preserve"> </w:t>
      </w:r>
      <w:r w:rsidR="00716574">
        <w:rPr>
          <w:rFonts w:ascii="Times New Roman" w:hAnsi="Times New Roman" w:cs="Times New Roman"/>
          <w:sz w:val="24"/>
          <w:szCs w:val="24"/>
        </w:rPr>
        <w:t xml:space="preserve">240», МОУ «Основная школа </w:t>
      </w:r>
      <w:r w:rsidRPr="009A353D">
        <w:rPr>
          <w:rFonts w:ascii="Times New Roman" w:hAnsi="Times New Roman" w:cs="Times New Roman"/>
          <w:sz w:val="24"/>
          <w:szCs w:val="24"/>
        </w:rPr>
        <w:t>№41</w:t>
      </w:r>
      <w:r w:rsidR="00716574">
        <w:rPr>
          <w:rFonts w:ascii="Times New Roman" w:hAnsi="Times New Roman" w:cs="Times New Roman"/>
          <w:sz w:val="24"/>
          <w:szCs w:val="24"/>
        </w:rPr>
        <w:t>»</w:t>
      </w:r>
      <w:r w:rsidRPr="009A353D">
        <w:rPr>
          <w:rFonts w:ascii="Times New Roman" w:hAnsi="Times New Roman" w:cs="Times New Roman"/>
          <w:sz w:val="24"/>
          <w:szCs w:val="24"/>
        </w:rPr>
        <w:t xml:space="preserve">, </w:t>
      </w:r>
      <w:r w:rsidR="00716574">
        <w:rPr>
          <w:rFonts w:ascii="Times New Roman" w:hAnsi="Times New Roman" w:cs="Times New Roman"/>
          <w:sz w:val="24"/>
          <w:szCs w:val="24"/>
        </w:rPr>
        <w:t>МОУ «Основная школа №67, 77»</w:t>
      </w:r>
      <w:r w:rsidRPr="009A353D">
        <w:rPr>
          <w:rFonts w:ascii="Times New Roman" w:hAnsi="Times New Roman" w:cs="Times New Roman"/>
          <w:sz w:val="24"/>
          <w:szCs w:val="24"/>
        </w:rPr>
        <w:t xml:space="preserve"> через взаимодействие с различными </w:t>
      </w:r>
      <w:r w:rsidR="00547C00" w:rsidRPr="0015498D">
        <w:rPr>
          <w:rFonts w:ascii="Times New Roman" w:hAnsi="Times New Roman" w:cs="Times New Roman"/>
          <w:sz w:val="24"/>
          <w:szCs w:val="24"/>
        </w:rPr>
        <w:t xml:space="preserve">целевыми </w:t>
      </w:r>
      <w:r w:rsidRPr="009A353D">
        <w:rPr>
          <w:rFonts w:ascii="Times New Roman" w:hAnsi="Times New Roman" w:cs="Times New Roman"/>
          <w:sz w:val="24"/>
          <w:szCs w:val="24"/>
        </w:rPr>
        <w:t>социальными группами населения: дошкольниками, обучающимися школ, родителями, педагогическими работниками</w:t>
      </w:r>
      <w:r w:rsidR="001729FD">
        <w:rPr>
          <w:rFonts w:ascii="Times New Roman" w:hAnsi="Times New Roman" w:cs="Times New Roman"/>
          <w:sz w:val="24"/>
          <w:szCs w:val="24"/>
        </w:rPr>
        <w:t xml:space="preserve">, воспитателями и педагогами, </w:t>
      </w:r>
      <w:r w:rsidRPr="009A353D">
        <w:rPr>
          <w:rFonts w:ascii="Times New Roman" w:hAnsi="Times New Roman" w:cs="Times New Roman"/>
          <w:sz w:val="24"/>
          <w:szCs w:val="24"/>
        </w:rPr>
        <w:t xml:space="preserve"> микрорайона </w:t>
      </w:r>
      <w:r w:rsidR="001729FD">
        <w:rPr>
          <w:rFonts w:ascii="Times New Roman" w:hAnsi="Times New Roman" w:cs="Times New Roman"/>
          <w:sz w:val="24"/>
          <w:szCs w:val="24"/>
        </w:rPr>
        <w:t>«</w:t>
      </w:r>
      <w:r w:rsidRPr="009A353D">
        <w:rPr>
          <w:rFonts w:ascii="Times New Roman" w:hAnsi="Times New Roman" w:cs="Times New Roman"/>
          <w:sz w:val="24"/>
          <w:szCs w:val="24"/>
        </w:rPr>
        <w:t>Резинотехника</w:t>
      </w:r>
      <w:r w:rsidR="001729FD">
        <w:rPr>
          <w:rFonts w:ascii="Times New Roman" w:hAnsi="Times New Roman" w:cs="Times New Roman"/>
          <w:sz w:val="24"/>
          <w:szCs w:val="24"/>
        </w:rPr>
        <w:t>»</w:t>
      </w:r>
      <w:r w:rsidRPr="009A353D">
        <w:rPr>
          <w:rFonts w:ascii="Times New Roman" w:hAnsi="Times New Roman" w:cs="Times New Roman"/>
          <w:sz w:val="24"/>
          <w:szCs w:val="24"/>
        </w:rPr>
        <w:t xml:space="preserve"> Заволжского района города Ярославля.</w:t>
      </w:r>
    </w:p>
    <w:p w:rsidR="00CF7A0B" w:rsidRPr="007A68B2" w:rsidRDefault="00CF7A0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24B" w:rsidRDefault="0054624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b/>
          <w:sz w:val="24"/>
          <w:szCs w:val="24"/>
        </w:rPr>
        <w:t>Цель:</w:t>
      </w:r>
      <w:r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="00D978C6" w:rsidRPr="009A353D">
        <w:rPr>
          <w:rFonts w:ascii="Times New Roman" w:hAnsi="Times New Roman" w:cs="Times New Roman"/>
          <w:sz w:val="24"/>
          <w:szCs w:val="24"/>
        </w:rPr>
        <w:t>представить</w:t>
      </w:r>
      <w:r w:rsidRPr="009A353D">
        <w:rPr>
          <w:rFonts w:ascii="Times New Roman" w:hAnsi="Times New Roman" w:cs="Times New Roman"/>
          <w:sz w:val="24"/>
          <w:szCs w:val="24"/>
        </w:rPr>
        <w:t xml:space="preserve"> опыт работы по</w:t>
      </w:r>
      <w:r w:rsidR="00D978C6" w:rsidRPr="009A353D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9A353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D978C6" w:rsidRPr="009A353D">
        <w:rPr>
          <w:rFonts w:ascii="Times New Roman" w:hAnsi="Times New Roman" w:cs="Times New Roman"/>
          <w:sz w:val="24"/>
          <w:szCs w:val="24"/>
        </w:rPr>
        <w:t>я</w:t>
      </w:r>
      <w:r w:rsidRPr="009A353D">
        <w:rPr>
          <w:rFonts w:ascii="Times New Roman" w:hAnsi="Times New Roman" w:cs="Times New Roman"/>
          <w:sz w:val="24"/>
          <w:szCs w:val="24"/>
        </w:rPr>
        <w:t xml:space="preserve"> ШСК «МЫ» с социальными группами населения микрорайона «Резинотехника» Заволжского района города Ярославля.</w:t>
      </w:r>
    </w:p>
    <w:p w:rsidR="00CF7A0B" w:rsidRPr="007A68B2" w:rsidRDefault="00CF7A0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24B" w:rsidRPr="009A353D" w:rsidRDefault="0054624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53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624B" w:rsidRPr="001729FD" w:rsidRDefault="00224F33" w:rsidP="003F2625">
      <w:pPr>
        <w:pStyle w:val="a5"/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FD">
        <w:rPr>
          <w:rFonts w:ascii="Times New Roman" w:hAnsi="Times New Roman" w:cs="Times New Roman"/>
          <w:sz w:val="24"/>
          <w:szCs w:val="24"/>
        </w:rPr>
        <w:t>Дать</w:t>
      </w:r>
      <w:r w:rsidRPr="00172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9FD">
        <w:rPr>
          <w:rFonts w:ascii="Times New Roman" w:hAnsi="Times New Roman" w:cs="Times New Roman"/>
          <w:sz w:val="24"/>
          <w:szCs w:val="24"/>
        </w:rPr>
        <w:t>характеристику</w:t>
      </w:r>
      <w:r w:rsidR="0054624B" w:rsidRPr="001729FD">
        <w:rPr>
          <w:rFonts w:ascii="Times New Roman" w:hAnsi="Times New Roman" w:cs="Times New Roman"/>
          <w:sz w:val="24"/>
          <w:szCs w:val="24"/>
        </w:rPr>
        <w:t xml:space="preserve"> школьного спортивного клуба «МЫ»</w:t>
      </w:r>
      <w:r w:rsidR="009758D6" w:rsidRPr="001729FD">
        <w:rPr>
          <w:rFonts w:ascii="Times New Roman" w:hAnsi="Times New Roman" w:cs="Times New Roman"/>
          <w:sz w:val="24"/>
          <w:szCs w:val="24"/>
        </w:rPr>
        <w:t>.</w:t>
      </w:r>
    </w:p>
    <w:p w:rsidR="001729FD" w:rsidRPr="003F2625" w:rsidRDefault="00D978C6" w:rsidP="003F2625">
      <w:pPr>
        <w:pStyle w:val="a5"/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29FD">
        <w:rPr>
          <w:rFonts w:ascii="Times New Roman" w:hAnsi="Times New Roman" w:cs="Times New Roman"/>
          <w:sz w:val="24"/>
          <w:szCs w:val="24"/>
        </w:rPr>
        <w:t>Обозначить</w:t>
      </w:r>
      <w:r w:rsidR="002F6BA6" w:rsidRPr="001729FD">
        <w:rPr>
          <w:rFonts w:ascii="Times New Roman" w:hAnsi="Times New Roman" w:cs="Times New Roman"/>
          <w:sz w:val="24"/>
          <w:szCs w:val="24"/>
        </w:rPr>
        <w:t xml:space="preserve"> ф</w:t>
      </w:r>
      <w:r w:rsidR="0054624B" w:rsidRPr="001729FD">
        <w:rPr>
          <w:rFonts w:ascii="Times New Roman" w:hAnsi="Times New Roman" w:cs="Times New Roman"/>
          <w:sz w:val="24"/>
          <w:szCs w:val="24"/>
        </w:rPr>
        <w:t>ормы</w:t>
      </w:r>
      <w:r w:rsidRPr="001729FD">
        <w:rPr>
          <w:rFonts w:ascii="Times New Roman" w:hAnsi="Times New Roman" w:cs="Times New Roman"/>
          <w:sz w:val="24"/>
          <w:szCs w:val="24"/>
        </w:rPr>
        <w:t xml:space="preserve"> и способы</w:t>
      </w:r>
      <w:r w:rsidR="00547C00" w:rsidRPr="001729F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4624B" w:rsidRPr="001729FD">
        <w:rPr>
          <w:rFonts w:ascii="Times New Roman" w:hAnsi="Times New Roman" w:cs="Times New Roman"/>
          <w:sz w:val="24"/>
          <w:szCs w:val="24"/>
        </w:rPr>
        <w:t xml:space="preserve"> ШСК </w:t>
      </w:r>
      <w:r w:rsidRPr="001729FD">
        <w:rPr>
          <w:rFonts w:ascii="Times New Roman" w:hAnsi="Times New Roman" w:cs="Times New Roman"/>
          <w:sz w:val="24"/>
          <w:szCs w:val="24"/>
        </w:rPr>
        <w:t xml:space="preserve">«МЫ» </w:t>
      </w:r>
      <w:r w:rsidR="00547C00" w:rsidRPr="001729FD">
        <w:rPr>
          <w:rFonts w:ascii="Times New Roman" w:hAnsi="Times New Roman" w:cs="Times New Roman"/>
          <w:sz w:val="24"/>
          <w:szCs w:val="24"/>
        </w:rPr>
        <w:t>через создание модели</w:t>
      </w:r>
      <w:r w:rsidR="009758D6" w:rsidRPr="001729FD">
        <w:rPr>
          <w:rFonts w:ascii="Times New Roman" w:hAnsi="Times New Roman" w:cs="Times New Roman"/>
          <w:sz w:val="24"/>
          <w:szCs w:val="24"/>
        </w:rPr>
        <w:t xml:space="preserve"> его взаимодействия с социальными группами населения микрорайона «Резинотехника» Заволжского района города Ярославля.</w:t>
      </w:r>
    </w:p>
    <w:p w:rsidR="001729FD" w:rsidRPr="001729FD" w:rsidRDefault="00547C00" w:rsidP="003F2625">
      <w:pPr>
        <w:pStyle w:val="a5"/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D978C6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</w:t>
      </w:r>
      <w:r w:rsidR="007B44B8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взаимодействия ШСК «МЫ»</w:t>
      </w:r>
      <w:r w:rsidR="001729FD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8C6" w:rsidRDefault="001729FD" w:rsidP="003F2625">
      <w:pPr>
        <w:pStyle w:val="a5"/>
        <w:numPr>
          <w:ilvl w:val="0"/>
          <w:numId w:val="1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F01EA7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аспространить опыт</w:t>
      </w:r>
      <w:r w:rsidR="009758D6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9758D6" w:rsidRPr="00172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направлении.</w:t>
      </w:r>
    </w:p>
    <w:p w:rsidR="003F2625" w:rsidRDefault="003F2625" w:rsidP="003F26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4774" w:rsidRDefault="00C523B7" w:rsidP="003F2625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</w:t>
      </w:r>
      <w:r w:rsidR="007B44B8" w:rsidRPr="009A35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школьного спортивного клуба</w:t>
      </w:r>
      <w:r w:rsidR="00A64774" w:rsidRPr="009A353D">
        <w:rPr>
          <w:rFonts w:ascii="Times New Roman" w:hAnsi="Times New Roman" w:cs="Times New Roman"/>
          <w:b/>
          <w:sz w:val="24"/>
          <w:szCs w:val="24"/>
        </w:rPr>
        <w:t xml:space="preserve"> «МЫ»</w:t>
      </w:r>
    </w:p>
    <w:p w:rsidR="00CF7A0B" w:rsidRPr="009A353D" w:rsidRDefault="00CF7A0B" w:rsidP="00CF7A0B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BAF" w:rsidRPr="009A353D" w:rsidRDefault="00642967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 xml:space="preserve">Забота о здоровье детей - проблема, которая является сегодня очень актуальной, её необходимо </w:t>
      </w:r>
      <w:r w:rsidR="0012462A">
        <w:rPr>
          <w:rFonts w:ascii="Times New Roman" w:hAnsi="Times New Roman" w:cs="Times New Roman"/>
          <w:sz w:val="24"/>
          <w:szCs w:val="24"/>
        </w:rPr>
        <w:t>решать на государственно</w:t>
      </w:r>
      <w:r w:rsidR="001729FD">
        <w:rPr>
          <w:rFonts w:ascii="Times New Roman" w:hAnsi="Times New Roman" w:cs="Times New Roman"/>
          <w:sz w:val="24"/>
          <w:szCs w:val="24"/>
        </w:rPr>
        <w:t>м</w:t>
      </w:r>
      <w:r w:rsidR="0012462A">
        <w:rPr>
          <w:rFonts w:ascii="Times New Roman" w:hAnsi="Times New Roman" w:cs="Times New Roman"/>
          <w:sz w:val="24"/>
          <w:szCs w:val="24"/>
        </w:rPr>
        <w:t xml:space="preserve"> </w:t>
      </w:r>
      <w:r w:rsidR="00224F33" w:rsidRPr="009A353D">
        <w:rPr>
          <w:rFonts w:ascii="Times New Roman" w:hAnsi="Times New Roman" w:cs="Times New Roman"/>
          <w:sz w:val="24"/>
          <w:szCs w:val="24"/>
        </w:rPr>
        <w:t xml:space="preserve"> и местном уровнях</w:t>
      </w:r>
      <w:r w:rsidRPr="009A353D">
        <w:rPr>
          <w:rFonts w:ascii="Times New Roman" w:hAnsi="Times New Roman" w:cs="Times New Roman"/>
          <w:sz w:val="24"/>
          <w:szCs w:val="24"/>
        </w:rPr>
        <w:t xml:space="preserve">, и решаться она должна реально, а не только на словах! </w:t>
      </w:r>
      <w:r w:rsidR="007A7BAF" w:rsidRPr="009A353D">
        <w:rPr>
          <w:rFonts w:ascii="Times New Roman" w:hAnsi="Times New Roman" w:cs="Times New Roman"/>
          <w:sz w:val="24"/>
          <w:szCs w:val="24"/>
        </w:rPr>
        <w:t>Это</w:t>
      </w:r>
      <w:r w:rsidR="001729FD">
        <w:rPr>
          <w:rFonts w:ascii="Times New Roman" w:hAnsi="Times New Roman" w:cs="Times New Roman"/>
          <w:sz w:val="24"/>
          <w:szCs w:val="24"/>
        </w:rPr>
        <w:t xml:space="preserve"> объясняется не только</w:t>
      </w:r>
      <w:r w:rsidR="00224F33"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="001729FD">
        <w:rPr>
          <w:rFonts w:ascii="Times New Roman" w:hAnsi="Times New Roman" w:cs="Times New Roman"/>
          <w:sz w:val="24"/>
          <w:szCs w:val="24"/>
        </w:rPr>
        <w:t>отдаленностью</w:t>
      </w:r>
      <w:r w:rsidR="00370907"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="001729FD">
        <w:rPr>
          <w:rFonts w:ascii="Times New Roman" w:hAnsi="Times New Roman" w:cs="Times New Roman"/>
          <w:sz w:val="24"/>
          <w:szCs w:val="24"/>
        </w:rPr>
        <w:t xml:space="preserve">микрорайона «Резинотехника» </w:t>
      </w:r>
      <w:r w:rsidR="00370907" w:rsidRPr="009A353D">
        <w:rPr>
          <w:rFonts w:ascii="Times New Roman" w:hAnsi="Times New Roman" w:cs="Times New Roman"/>
          <w:sz w:val="24"/>
          <w:szCs w:val="24"/>
        </w:rPr>
        <w:t xml:space="preserve">от городской инфраструктуры, но и </w:t>
      </w:r>
      <w:r w:rsidR="007A7BAF" w:rsidRPr="009A353D">
        <w:rPr>
          <w:rFonts w:ascii="Times New Roman" w:hAnsi="Times New Roman" w:cs="Times New Roman"/>
          <w:sz w:val="24"/>
          <w:szCs w:val="24"/>
        </w:rPr>
        <w:t>отсутствием эффективной научно обоснованной организации физкультурно-оздоровительной и спортивно-массовой работы с населением, в том числе по месту жительст</w:t>
      </w:r>
      <w:r w:rsidR="00370907" w:rsidRPr="009A353D">
        <w:rPr>
          <w:rFonts w:ascii="Times New Roman" w:hAnsi="Times New Roman" w:cs="Times New Roman"/>
          <w:sz w:val="24"/>
          <w:szCs w:val="24"/>
        </w:rPr>
        <w:t xml:space="preserve">ва. </w:t>
      </w:r>
      <w:r w:rsidR="00002A0E">
        <w:rPr>
          <w:rFonts w:ascii="Times New Roman" w:hAnsi="Times New Roman" w:cs="Times New Roman"/>
          <w:sz w:val="24"/>
          <w:szCs w:val="24"/>
        </w:rPr>
        <w:t>Не в полном объеме</w:t>
      </w:r>
      <w:r w:rsidR="007A7BAF" w:rsidRPr="009A353D">
        <w:rPr>
          <w:rFonts w:ascii="Times New Roman" w:hAnsi="Times New Roman" w:cs="Times New Roman"/>
          <w:sz w:val="24"/>
          <w:szCs w:val="24"/>
        </w:rPr>
        <w:t xml:space="preserve"> ведется координация работы по приобщению </w:t>
      </w:r>
      <w:r w:rsidR="00002A0E">
        <w:rPr>
          <w:rFonts w:ascii="Times New Roman" w:hAnsi="Times New Roman" w:cs="Times New Roman"/>
          <w:sz w:val="24"/>
          <w:szCs w:val="24"/>
        </w:rPr>
        <w:t>населения</w:t>
      </w:r>
      <w:r w:rsidR="007A7BAF" w:rsidRPr="009A353D">
        <w:rPr>
          <w:rFonts w:ascii="Times New Roman" w:hAnsi="Times New Roman" w:cs="Times New Roman"/>
          <w:sz w:val="24"/>
          <w:szCs w:val="24"/>
        </w:rPr>
        <w:t xml:space="preserve"> к занятиям м</w:t>
      </w:r>
      <w:r w:rsidR="00002A0E">
        <w:rPr>
          <w:rFonts w:ascii="Times New Roman" w:hAnsi="Times New Roman" w:cs="Times New Roman"/>
          <w:sz w:val="24"/>
          <w:szCs w:val="24"/>
        </w:rPr>
        <w:t>ассовым спортом и ведению здорового</w:t>
      </w:r>
      <w:r w:rsidR="00514E35">
        <w:rPr>
          <w:rFonts w:ascii="Times New Roman" w:hAnsi="Times New Roman" w:cs="Times New Roman"/>
          <w:sz w:val="24"/>
          <w:szCs w:val="24"/>
        </w:rPr>
        <w:t xml:space="preserve"> образа жизни из-за</w:t>
      </w:r>
      <w:r w:rsidR="00514E35"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="00514E35">
        <w:rPr>
          <w:rFonts w:ascii="Times New Roman" w:hAnsi="Times New Roman" w:cs="Times New Roman"/>
          <w:sz w:val="24"/>
          <w:szCs w:val="24"/>
        </w:rPr>
        <w:t>малого количества</w:t>
      </w:r>
      <w:r w:rsidR="00514E35" w:rsidRPr="009A353D">
        <w:rPr>
          <w:rFonts w:ascii="Times New Roman" w:hAnsi="Times New Roman" w:cs="Times New Roman"/>
          <w:sz w:val="24"/>
          <w:szCs w:val="24"/>
        </w:rPr>
        <w:t xml:space="preserve"> спортивных сооружений, </w:t>
      </w:r>
      <w:r w:rsidR="007A7BAF" w:rsidRPr="009A353D">
        <w:rPr>
          <w:rFonts w:ascii="Times New Roman" w:hAnsi="Times New Roman" w:cs="Times New Roman"/>
          <w:sz w:val="24"/>
          <w:szCs w:val="24"/>
        </w:rPr>
        <w:t>что наиболее актуально в настоящее время.</w:t>
      </w:r>
    </w:p>
    <w:p w:rsidR="00514E35" w:rsidRDefault="003F2625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69869295" wp14:editId="6AB25B68">
            <wp:simplePos x="0" y="0"/>
            <wp:positionH relativeFrom="column">
              <wp:posOffset>4387215</wp:posOffset>
            </wp:positionH>
            <wp:positionV relativeFrom="paragraph">
              <wp:posOffset>1276350</wp:posOffset>
            </wp:positionV>
            <wp:extent cx="1543050" cy="1630045"/>
            <wp:effectExtent l="0" t="0" r="0" b="8255"/>
            <wp:wrapThrough wrapText="bothSides">
              <wp:wrapPolygon edited="0">
                <wp:start x="0" y="0"/>
                <wp:lineTo x="0" y="21457"/>
                <wp:lineTo x="21333" y="21457"/>
                <wp:lineTo x="21333" y="0"/>
                <wp:lineTo x="0" y="0"/>
              </wp:wrapPolygon>
            </wp:wrapThrough>
            <wp:docPr id="3" name="Рисунок 3" descr="https://sun9-76.userapi.com/impg/yY9CT51PJeu0yl8QRg3aSjQ9Cs_Rb5rq9rzRLg/30ckhuKbfY4.jpg?size=1022x1080&amp;quality=95&amp;sign=8b3fbbeab2f10281d8cfbcc89a2ea3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6.userapi.com/impg/yY9CT51PJeu0yl8QRg3aSjQ9Cs_Rb5rq9rzRLg/30ckhuKbfY4.jpg?size=1022x1080&amp;quality=95&amp;sign=8b3fbbeab2f10281d8cfbcc89a2ea30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967" w:rsidRPr="009A353D">
        <w:rPr>
          <w:rFonts w:ascii="Times New Roman" w:hAnsi="Times New Roman" w:cs="Times New Roman"/>
          <w:sz w:val="24"/>
          <w:szCs w:val="24"/>
        </w:rPr>
        <w:t>Образование клуба на базе средней школы №69 – это современная перспектива для реального улучшения спортивно-массовой работы с детьми, подростками, родителями и педагогами. Спортивный клуб – это особая</w:t>
      </w:r>
      <w:r w:rsidR="00514E35">
        <w:rPr>
          <w:rFonts w:ascii="Times New Roman" w:hAnsi="Times New Roman" w:cs="Times New Roman"/>
          <w:sz w:val="24"/>
          <w:szCs w:val="24"/>
        </w:rPr>
        <w:t xml:space="preserve"> атмосфера, это мощный стимул</w:t>
      </w:r>
      <w:r w:rsidR="00642967" w:rsidRPr="009A353D">
        <w:rPr>
          <w:rFonts w:ascii="Times New Roman" w:hAnsi="Times New Roman" w:cs="Times New Roman"/>
          <w:sz w:val="24"/>
          <w:szCs w:val="24"/>
        </w:rPr>
        <w:t xml:space="preserve"> для </w:t>
      </w:r>
      <w:r w:rsidR="00514E35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642967" w:rsidRPr="009A353D">
        <w:rPr>
          <w:rFonts w:ascii="Times New Roman" w:hAnsi="Times New Roman" w:cs="Times New Roman"/>
          <w:sz w:val="24"/>
          <w:szCs w:val="24"/>
        </w:rPr>
        <w:t xml:space="preserve">социальных групп населения микрорайона </w:t>
      </w:r>
      <w:r w:rsidR="00514E35">
        <w:rPr>
          <w:rFonts w:ascii="Times New Roman" w:hAnsi="Times New Roman" w:cs="Times New Roman"/>
          <w:sz w:val="24"/>
          <w:szCs w:val="24"/>
        </w:rPr>
        <w:t>«</w:t>
      </w:r>
      <w:r w:rsidR="00642967" w:rsidRPr="009A353D">
        <w:rPr>
          <w:rFonts w:ascii="Times New Roman" w:hAnsi="Times New Roman" w:cs="Times New Roman"/>
          <w:sz w:val="24"/>
          <w:szCs w:val="24"/>
        </w:rPr>
        <w:t>Резинотехника</w:t>
      </w:r>
      <w:r w:rsidR="00514E35">
        <w:rPr>
          <w:rFonts w:ascii="Times New Roman" w:hAnsi="Times New Roman" w:cs="Times New Roman"/>
          <w:sz w:val="24"/>
          <w:szCs w:val="24"/>
        </w:rPr>
        <w:t>»</w:t>
      </w:r>
      <w:r w:rsidR="00642967" w:rsidRPr="009A353D">
        <w:rPr>
          <w:rFonts w:ascii="Times New Roman" w:hAnsi="Times New Roman" w:cs="Times New Roman"/>
          <w:sz w:val="24"/>
          <w:szCs w:val="24"/>
        </w:rPr>
        <w:t xml:space="preserve"> Заволжского района города Ярославля. Это место, где можно найти новых друзей, стать более уверенными, ответственными, умеющими принимать правильные решения в жизни. </w:t>
      </w:r>
      <w:r w:rsidR="00BA57AA">
        <w:rPr>
          <w:rFonts w:ascii="Times New Roman" w:hAnsi="Times New Roman" w:cs="Times New Roman"/>
          <w:sz w:val="24"/>
          <w:szCs w:val="24"/>
        </w:rPr>
        <w:t>Созданию клуба</w:t>
      </w:r>
      <w:r w:rsidR="00642967" w:rsidRPr="009A353D">
        <w:rPr>
          <w:rFonts w:ascii="Times New Roman" w:hAnsi="Times New Roman" w:cs="Times New Roman"/>
          <w:sz w:val="24"/>
          <w:szCs w:val="24"/>
        </w:rPr>
        <w:t xml:space="preserve"> в нашей школе предшествовало участие в 2017 году во Всероссийском конкурсе «Займись спортом! Участвуй в ГТО» с проектом «ГТО – это Я! ГТО – это МЫ! ГТО – это будущее нашей страны!». Он занял 1 место в номинации «Лучший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967" w:rsidRPr="009A353D">
        <w:rPr>
          <w:rFonts w:ascii="Times New Roman" w:hAnsi="Times New Roman" w:cs="Times New Roman"/>
          <w:sz w:val="24"/>
          <w:szCs w:val="24"/>
        </w:rPr>
        <w:t xml:space="preserve"> по продвижению ВФСК ГТО среди целевых социальных </w:t>
      </w:r>
      <w:r w:rsidR="00514E35">
        <w:rPr>
          <w:rFonts w:ascii="Times New Roman" w:hAnsi="Times New Roman" w:cs="Times New Roman"/>
          <w:sz w:val="24"/>
          <w:szCs w:val="24"/>
        </w:rPr>
        <w:t>групп населения»</w:t>
      </w:r>
      <w:r w:rsidR="00CE5034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7D6AA0" w:rsidRPr="00CE5034">
        <w:rPr>
          <w:rFonts w:ascii="Times New Roman" w:hAnsi="Times New Roman" w:cs="Times New Roman"/>
          <w:sz w:val="24"/>
          <w:szCs w:val="24"/>
        </w:rPr>
        <w:t>)</w:t>
      </w:r>
      <w:r w:rsidR="00514E35">
        <w:rPr>
          <w:rFonts w:ascii="Times New Roman" w:hAnsi="Times New Roman" w:cs="Times New Roman"/>
          <w:sz w:val="24"/>
          <w:szCs w:val="24"/>
        </w:rPr>
        <w:t xml:space="preserve">.  </w:t>
      </w:r>
      <w:r w:rsidR="00052932" w:rsidRPr="00052932">
        <w:rPr>
          <w:rFonts w:ascii="Times New Roman" w:hAnsi="Times New Roman" w:cs="Times New Roman"/>
          <w:sz w:val="24"/>
          <w:szCs w:val="24"/>
        </w:rPr>
        <w:t>Школьный спортивный клуб «МЫ» был создан 30 мая 2018 года</w:t>
      </w:r>
      <w:r w:rsidR="00514E35">
        <w:rPr>
          <w:rFonts w:ascii="Times New Roman" w:hAnsi="Times New Roman" w:cs="Times New Roman"/>
          <w:sz w:val="24"/>
          <w:szCs w:val="24"/>
        </w:rPr>
        <w:t xml:space="preserve"> </w:t>
      </w:r>
      <w:r w:rsidR="00CE5034" w:rsidRPr="00CE5034">
        <w:rPr>
          <w:rFonts w:ascii="Times New Roman" w:hAnsi="Times New Roman" w:cs="Times New Roman"/>
          <w:sz w:val="24"/>
          <w:szCs w:val="24"/>
        </w:rPr>
        <w:t>(Приложения 2,3</w:t>
      </w:r>
      <w:r w:rsidR="00052932" w:rsidRPr="00CE5034">
        <w:rPr>
          <w:rFonts w:ascii="Times New Roman" w:hAnsi="Times New Roman" w:cs="Times New Roman"/>
          <w:sz w:val="24"/>
          <w:szCs w:val="24"/>
        </w:rPr>
        <w:t>)</w:t>
      </w:r>
      <w:r w:rsidR="00514E35">
        <w:rPr>
          <w:rFonts w:ascii="Times New Roman" w:hAnsi="Times New Roman" w:cs="Times New Roman"/>
          <w:sz w:val="24"/>
          <w:szCs w:val="24"/>
        </w:rPr>
        <w:t xml:space="preserve">. </w:t>
      </w:r>
      <w:r w:rsidR="00052932">
        <w:rPr>
          <w:rFonts w:ascii="Times New Roman" w:hAnsi="Times New Roman" w:cs="Times New Roman"/>
          <w:sz w:val="24"/>
          <w:szCs w:val="24"/>
        </w:rPr>
        <w:t>Девиз клуба: «Когда мы едины – мы непобедимы!».</w:t>
      </w:r>
      <w:r w:rsidR="00514E35">
        <w:rPr>
          <w:rFonts w:ascii="Times New Roman" w:hAnsi="Times New Roman" w:cs="Times New Roman"/>
          <w:sz w:val="24"/>
          <w:szCs w:val="24"/>
        </w:rPr>
        <w:t xml:space="preserve"> </w:t>
      </w:r>
      <w:r w:rsidR="00052932">
        <w:rPr>
          <w:rFonts w:ascii="Times New Roman" w:hAnsi="Times New Roman" w:cs="Times New Roman"/>
          <w:sz w:val="24"/>
          <w:szCs w:val="24"/>
        </w:rPr>
        <w:t>Руководитель клуба: Скринник Ольга Александровна, учитель физической культуры МОУ «Средняя школа №69»</w:t>
      </w:r>
      <w:r w:rsidR="00514E35">
        <w:rPr>
          <w:rFonts w:ascii="Times New Roman" w:hAnsi="Times New Roman" w:cs="Times New Roman"/>
          <w:sz w:val="24"/>
          <w:szCs w:val="24"/>
        </w:rPr>
        <w:t xml:space="preserve"> города Ярославля</w:t>
      </w:r>
      <w:r w:rsidR="00A93B8D">
        <w:rPr>
          <w:rFonts w:ascii="Times New Roman" w:hAnsi="Times New Roman" w:cs="Times New Roman"/>
          <w:sz w:val="24"/>
          <w:szCs w:val="24"/>
        </w:rPr>
        <w:t xml:space="preserve"> </w:t>
      </w:r>
      <w:r w:rsidR="003844D3" w:rsidRPr="003844D3">
        <w:rPr>
          <w:rFonts w:ascii="Times New Roman" w:hAnsi="Times New Roman" w:cs="Times New Roman"/>
          <w:sz w:val="24"/>
          <w:szCs w:val="24"/>
        </w:rPr>
        <w:t>(Приложение 4</w:t>
      </w:r>
      <w:r w:rsidR="00A93B8D" w:rsidRPr="003844D3">
        <w:rPr>
          <w:rFonts w:ascii="Times New Roman" w:hAnsi="Times New Roman" w:cs="Times New Roman"/>
          <w:sz w:val="24"/>
          <w:szCs w:val="24"/>
        </w:rPr>
        <w:t>)</w:t>
      </w:r>
      <w:r w:rsidR="00514E35">
        <w:rPr>
          <w:rFonts w:ascii="Times New Roman" w:hAnsi="Times New Roman" w:cs="Times New Roman"/>
          <w:sz w:val="24"/>
          <w:szCs w:val="24"/>
        </w:rPr>
        <w:t xml:space="preserve">. </w:t>
      </w:r>
      <w:r w:rsidR="007D6AA0" w:rsidRPr="009A353D">
        <w:rPr>
          <w:rFonts w:ascii="Times New Roman" w:hAnsi="Times New Roman" w:cs="Times New Roman"/>
          <w:sz w:val="24"/>
          <w:szCs w:val="24"/>
        </w:rPr>
        <w:t>Решением федерального центра организационно – методического обеспечения физического воспитания от 13.01.202</w:t>
      </w:r>
      <w:r w:rsidR="0012462A">
        <w:rPr>
          <w:rFonts w:ascii="Times New Roman" w:hAnsi="Times New Roman" w:cs="Times New Roman"/>
          <w:sz w:val="24"/>
          <w:szCs w:val="24"/>
        </w:rPr>
        <w:t>2 года ШСК «МЫ» зарегистрирован</w:t>
      </w:r>
      <w:r w:rsidR="007D6AA0" w:rsidRPr="009A353D">
        <w:rPr>
          <w:rFonts w:ascii="Times New Roman" w:hAnsi="Times New Roman" w:cs="Times New Roman"/>
          <w:sz w:val="24"/>
          <w:szCs w:val="24"/>
        </w:rPr>
        <w:t xml:space="preserve"> во всероссийском перечне (реестре) школьных спортивных клубов </w:t>
      </w:r>
      <w:r w:rsidR="003844D3">
        <w:rPr>
          <w:rFonts w:ascii="Times New Roman" w:hAnsi="Times New Roman" w:cs="Times New Roman"/>
          <w:sz w:val="24"/>
          <w:szCs w:val="24"/>
        </w:rPr>
        <w:t>(Приложение 5</w:t>
      </w:r>
      <w:r w:rsidR="007D6AA0" w:rsidRPr="003844D3">
        <w:rPr>
          <w:rFonts w:ascii="Times New Roman" w:hAnsi="Times New Roman" w:cs="Times New Roman"/>
          <w:sz w:val="24"/>
          <w:szCs w:val="24"/>
        </w:rPr>
        <w:t>)</w:t>
      </w:r>
      <w:r w:rsidR="00514E35">
        <w:rPr>
          <w:rFonts w:ascii="Times New Roman" w:hAnsi="Times New Roman" w:cs="Times New Roman"/>
          <w:sz w:val="24"/>
          <w:szCs w:val="24"/>
        </w:rPr>
        <w:t>.</w:t>
      </w:r>
    </w:p>
    <w:p w:rsidR="00CF7A0B" w:rsidRPr="007A68B2" w:rsidRDefault="00CF7A0B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CAA" w:rsidRDefault="00DA5CAA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b/>
          <w:sz w:val="24"/>
          <w:szCs w:val="24"/>
        </w:rPr>
        <w:t>Цель работы ШСК «МЫ»</w:t>
      </w:r>
      <w:r w:rsidRPr="009A353D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физической культуры и спорта в образовательной организации, организации досуга обучающихся по спортивным интересам, удовлетворение их потребности в физическом совершенствовании, а также </w:t>
      </w:r>
      <w:r w:rsidR="00370907" w:rsidRPr="009A353D">
        <w:rPr>
          <w:rFonts w:ascii="Times New Roman" w:hAnsi="Times New Roman" w:cs="Times New Roman"/>
          <w:sz w:val="24"/>
          <w:szCs w:val="24"/>
        </w:rPr>
        <w:t xml:space="preserve">взаимодействие с социальными группами населения микрорайона Резинотехника, </w:t>
      </w:r>
      <w:r w:rsidRPr="009A353D">
        <w:rPr>
          <w:rFonts w:ascii="Times New Roman" w:hAnsi="Times New Roman" w:cs="Times New Roman"/>
          <w:sz w:val="24"/>
          <w:szCs w:val="24"/>
        </w:rPr>
        <w:t>оказание практической помощи участникам образовательного процесса в реабилитации, сохранения и укрепления здоровья.</w:t>
      </w:r>
    </w:p>
    <w:p w:rsidR="00DA5CAA" w:rsidRPr="009A353D" w:rsidRDefault="00DA5CAA" w:rsidP="003F26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53D">
        <w:rPr>
          <w:rFonts w:ascii="Times New Roman" w:hAnsi="Times New Roman" w:cs="Times New Roman"/>
          <w:b/>
          <w:sz w:val="24"/>
          <w:szCs w:val="24"/>
        </w:rPr>
        <w:t>Задачи работы ШСК «МЫ»:</w:t>
      </w:r>
    </w:p>
    <w:p w:rsidR="0021143A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Активное содействие физкультурному и духовному воспитанию.</w:t>
      </w:r>
    </w:p>
    <w:p w:rsidR="0021143A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Создание совместно с администрацией образовательной организации необходимых условий для развития физической культуры и спорта в образовательной организации, организация досуга обучающихся по спортивным интересам, удовлетворение их потребности в физическом совершенствовании.</w:t>
      </w:r>
    </w:p>
    <w:p w:rsidR="0021143A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Оказание практической помощи членам ШСК в реабилитации, сохранении и укреплении здоровья средствами физической культуры и спорта.</w:t>
      </w:r>
    </w:p>
    <w:p w:rsidR="0021143A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21143A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Физическое воспитание и развитие членов ШСК, формирование знаний и навыков по личной и общественной гигиене, самоконтролю, оказанию первой помощи пострадавшему.</w:t>
      </w:r>
    </w:p>
    <w:p w:rsidR="007D6AA0" w:rsidRPr="00CF7A0B" w:rsidRDefault="0021143A" w:rsidP="00CF7A0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A0B">
        <w:rPr>
          <w:rFonts w:ascii="Times New Roman" w:hAnsi="Times New Roman" w:cs="Times New Roman"/>
          <w:sz w:val="24"/>
          <w:szCs w:val="24"/>
        </w:rPr>
        <w:t>Взаимодействие с другими школьными спортивными клубами и спортивными организациями</w:t>
      </w:r>
      <w:r w:rsidR="00514E35" w:rsidRPr="00CF7A0B">
        <w:rPr>
          <w:rFonts w:ascii="Times New Roman" w:hAnsi="Times New Roman" w:cs="Times New Roman"/>
          <w:sz w:val="24"/>
          <w:szCs w:val="24"/>
        </w:rPr>
        <w:t>.</w:t>
      </w:r>
      <w:r w:rsidR="007D6AA0" w:rsidRPr="00CF7A0B">
        <w:rPr>
          <w:b/>
          <w:bCs/>
          <w:color w:val="FF0000"/>
        </w:rPr>
        <w:br w:type="page"/>
      </w:r>
    </w:p>
    <w:p w:rsidR="00253A94" w:rsidRDefault="00253A94" w:rsidP="00CF7A0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b/>
          <w:bCs/>
        </w:rPr>
      </w:pPr>
      <w:r w:rsidRPr="009A353D">
        <w:rPr>
          <w:b/>
          <w:bCs/>
        </w:rPr>
        <w:lastRenderedPageBreak/>
        <w:t xml:space="preserve">Модель взаимодействия ШСК «МЫ» с </w:t>
      </w:r>
      <w:r w:rsidR="00556E2D">
        <w:rPr>
          <w:b/>
          <w:bCs/>
        </w:rPr>
        <w:t xml:space="preserve">целевыми </w:t>
      </w:r>
      <w:r w:rsidRPr="009A353D">
        <w:rPr>
          <w:b/>
          <w:bCs/>
        </w:rPr>
        <w:t>социальными группами населения микрорайона Резинотехника Заволжского района города Ярославля</w:t>
      </w:r>
    </w:p>
    <w:p w:rsidR="008704A3" w:rsidRDefault="005B6208" w:rsidP="00CF7A0B">
      <w:pPr>
        <w:pStyle w:val="a3"/>
        <w:spacing w:before="0" w:beforeAutospacing="0" w:after="0" w:afterAutospacing="0"/>
        <w:ind w:firstLine="851"/>
        <w:jc w:val="both"/>
        <w:rPr>
          <w:bCs/>
        </w:rPr>
      </w:pPr>
      <w:r w:rsidRPr="005B6208">
        <w:rPr>
          <w:bCs/>
        </w:rPr>
        <w:t>ШСК должен стать центром соци</w:t>
      </w:r>
      <w:r w:rsidR="008704A3">
        <w:rPr>
          <w:bCs/>
        </w:rPr>
        <w:t>ального действия, в котором проводится</w:t>
      </w:r>
      <w:r w:rsidRPr="005B6208">
        <w:rPr>
          <w:bCs/>
        </w:rPr>
        <w:t xml:space="preserve"> ежедневная совместная работа детей и взрослых. Это предполагает превращение клуба в открытое пространство для взаимодействия с учреж</w:t>
      </w:r>
      <w:r w:rsidR="008704A3">
        <w:rPr>
          <w:bCs/>
        </w:rPr>
        <w:t xml:space="preserve">дениями социума. </w:t>
      </w:r>
      <w:r w:rsidRPr="005B6208">
        <w:rPr>
          <w:bCs/>
        </w:rPr>
        <w:t>Перед нами, заинтересованными и неравнодушными педагогами школы</w:t>
      </w:r>
      <w:r w:rsidR="008704A3">
        <w:rPr>
          <w:bCs/>
        </w:rPr>
        <w:t>,</w:t>
      </w:r>
      <w:r w:rsidRPr="005B6208">
        <w:rPr>
          <w:bCs/>
        </w:rPr>
        <w:t xml:space="preserve"> встали вопросы: </w:t>
      </w:r>
    </w:p>
    <w:p w:rsidR="008704A3" w:rsidRDefault="005B6208" w:rsidP="00CF7A0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bCs/>
        </w:rPr>
      </w:pPr>
      <w:r w:rsidRPr="005B6208">
        <w:rPr>
          <w:bCs/>
        </w:rPr>
        <w:t>Какие учреждения социума станут нашими партнерами?</w:t>
      </w:r>
    </w:p>
    <w:p w:rsidR="008704A3" w:rsidRDefault="005B6208" w:rsidP="00CF7A0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bCs/>
        </w:rPr>
      </w:pPr>
      <w:r w:rsidRPr="005B6208">
        <w:rPr>
          <w:bCs/>
        </w:rPr>
        <w:t xml:space="preserve">Что мы, педагоги, можем предпринять для успешного долгосрочного сотрудничества? </w:t>
      </w:r>
    </w:p>
    <w:p w:rsidR="005B6208" w:rsidRPr="005B6208" w:rsidRDefault="005B6208" w:rsidP="00CF7A0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851"/>
        <w:jc w:val="both"/>
        <w:rPr>
          <w:bCs/>
        </w:rPr>
      </w:pPr>
      <w:r w:rsidRPr="005B6208">
        <w:rPr>
          <w:bCs/>
        </w:rPr>
        <w:t>Какие формы работы, приемы использовать для решения всех поставленных задач?</w:t>
      </w:r>
    </w:p>
    <w:p w:rsidR="005B6208" w:rsidRPr="005B6208" w:rsidRDefault="00CF7A0B" w:rsidP="00CF7A0B">
      <w:pPr>
        <w:pStyle w:val="a3"/>
        <w:spacing w:before="0" w:beforeAutospacing="0" w:after="0" w:afterAutospacing="0"/>
        <w:ind w:firstLine="851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0DEFD36" wp14:editId="65A4D848">
            <wp:simplePos x="0" y="0"/>
            <wp:positionH relativeFrom="column">
              <wp:posOffset>-396875</wp:posOffset>
            </wp:positionH>
            <wp:positionV relativeFrom="paragraph">
              <wp:posOffset>641350</wp:posOffset>
            </wp:positionV>
            <wp:extent cx="6645910" cy="4968875"/>
            <wp:effectExtent l="0" t="0" r="2540" b="3175"/>
            <wp:wrapThrough wrapText="bothSides">
              <wp:wrapPolygon edited="0">
                <wp:start x="0" y="0"/>
                <wp:lineTo x="0" y="21531"/>
                <wp:lineTo x="21546" y="21531"/>
                <wp:lineTo x="21546" y="0"/>
                <wp:lineTo x="0" y="0"/>
              </wp:wrapPolygon>
            </wp:wrapThrough>
            <wp:docPr id="6" name="Рисунок 6" descr="https://sun9-28.userapi.com/impf/6Sk715AFbvNmxcfdDu6EOlN6al97Xu-DChSljw/soJMYX2ldck.jpg?size=1078x806&amp;quality=95&amp;sign=2a0ce655f7c3f81e71a5eb6bbc4892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f/6Sk715AFbvNmxcfdDu6EOlN6al97Xu-DChSljw/soJMYX2ldck.jpg?size=1078x806&amp;quality=95&amp;sign=2a0ce655f7c3f81e71a5eb6bbc4892ea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08" w:rsidRPr="005B6208">
        <w:rPr>
          <w:bCs/>
        </w:rPr>
        <w:t>Начиная с 2016 года, усилиями команды коллег-единомышленников, было установлено тесное сотрудничество с различными учреждениями социума, продуманы разнообразные формы взаимодействия, что и привело к созданию модели.</w:t>
      </w:r>
    </w:p>
    <w:p w:rsidR="00253A94" w:rsidRPr="000550AC" w:rsidRDefault="00253A94" w:rsidP="003F2625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253A94" w:rsidRPr="009A353D" w:rsidRDefault="00253A94" w:rsidP="003F2625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253A94" w:rsidRPr="009A353D" w:rsidRDefault="00253A94" w:rsidP="003F2625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p w:rsidR="00697D23" w:rsidRDefault="00DD4481" w:rsidP="00CF7A0B">
      <w:pPr>
        <w:pStyle w:val="a3"/>
        <w:spacing w:before="0" w:beforeAutospacing="0" w:after="0" w:afterAutospacing="0"/>
        <w:ind w:firstLine="851"/>
        <w:jc w:val="both"/>
        <w:rPr>
          <w:bCs/>
        </w:rPr>
      </w:pPr>
      <w:r>
        <w:rPr>
          <w:bCs/>
        </w:rPr>
        <w:t>По численности участников и количеству форм работы лидируют обучаю</w:t>
      </w:r>
      <w:r w:rsidR="00697D23">
        <w:rPr>
          <w:bCs/>
        </w:rPr>
        <w:t>щиеся ШСК, что является фундаментом</w:t>
      </w:r>
      <w:r>
        <w:rPr>
          <w:bCs/>
        </w:rPr>
        <w:t xml:space="preserve"> модели</w:t>
      </w:r>
      <w:r w:rsidR="00697D23">
        <w:rPr>
          <w:bCs/>
        </w:rPr>
        <w:t>, который включает в себя следующие направления и формы работы:</w:t>
      </w:r>
    </w:p>
    <w:p w:rsidR="00697D23" w:rsidRDefault="00697D2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697D23">
        <w:t>Школьные спортивные соревнования, праздники, конкурсы;</w:t>
      </w:r>
    </w:p>
    <w:p w:rsidR="008704A3" w:rsidRPr="00697D23" w:rsidRDefault="008704A3" w:rsidP="003F2625">
      <w:pPr>
        <w:pStyle w:val="a3"/>
        <w:spacing w:before="0" w:beforeAutospacing="0" w:after="0" w:afterAutospacing="0"/>
        <w:ind w:left="1070"/>
        <w:jc w:val="both"/>
      </w:pPr>
    </w:p>
    <w:p w:rsidR="00697D23" w:rsidRPr="00697D23" w:rsidRDefault="00697D2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697D23">
        <w:lastRenderedPageBreak/>
        <w:t>участие в Спартакиаде Ассоциации школьных спортивных клубов города Ярославля;</w:t>
      </w:r>
    </w:p>
    <w:p w:rsidR="00697D23" w:rsidRDefault="00697D2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697D23">
        <w:t>работа по подготовке и выполнению норм ВФСК ГТО;</w:t>
      </w:r>
    </w:p>
    <w:p w:rsidR="00697D23" w:rsidRDefault="00697D2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697D23">
        <w:t>участие в «Президентских спортивных играх и состязаниях»;</w:t>
      </w:r>
    </w:p>
    <w:p w:rsidR="00697D23" w:rsidRDefault="008704A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в</w:t>
      </w:r>
      <w:r w:rsidR="00697D23" w:rsidRPr="00697D23">
        <w:t xml:space="preserve">заимодействие с целевыми социальными группами населения микрорайона </w:t>
      </w:r>
      <w:r>
        <w:t>«</w:t>
      </w:r>
      <w:r w:rsidR="00697D23" w:rsidRPr="00697D23">
        <w:t>Резинотехника</w:t>
      </w:r>
      <w:r>
        <w:t>»</w:t>
      </w:r>
      <w:r w:rsidR="00697D23" w:rsidRPr="00697D23">
        <w:t xml:space="preserve"> Заволжского района города Ярославля (дошкольниками - будущими первоклассниками, обучающимися школ, родителями и педагогическими работниками – учителями и воспитателями);</w:t>
      </w:r>
    </w:p>
    <w:p w:rsidR="00697D23" w:rsidRPr="003844D3" w:rsidRDefault="008704A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в</w:t>
      </w:r>
      <w:r w:rsidR="00697D23" w:rsidRPr="00697D23">
        <w:t>олонтёрское движ</w:t>
      </w:r>
      <w:r w:rsidR="00697D23">
        <w:t>ение спортивной направленности по организации и судейству</w:t>
      </w:r>
      <w:r w:rsidR="00697D23" w:rsidRPr="00697D23">
        <w:t xml:space="preserve"> спортивных</w:t>
      </w:r>
      <w:r w:rsidR="00697D23">
        <w:t xml:space="preserve"> соревнований и мероприятий различного уровня - </w:t>
      </w:r>
      <w:r w:rsidR="00697D23" w:rsidRPr="00697D23">
        <w:t xml:space="preserve">волонтёрский отряд «МЫ» </w:t>
      </w:r>
      <w:r w:rsidR="00697D23" w:rsidRPr="003844D3">
        <w:t>(П</w:t>
      </w:r>
      <w:r w:rsidR="003844D3">
        <w:t>риложение 6</w:t>
      </w:r>
      <w:r>
        <w:t>);</w:t>
      </w:r>
    </w:p>
    <w:p w:rsidR="00697D23" w:rsidRDefault="008704A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п</w:t>
      </w:r>
      <w:r w:rsidR="00585EA5">
        <w:t>атриотическое движение «Юнармия»</w:t>
      </w:r>
      <w:r>
        <w:t>;</w:t>
      </w:r>
    </w:p>
    <w:p w:rsidR="00697D23" w:rsidRDefault="008704A3" w:rsidP="003F2625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>с</w:t>
      </w:r>
      <w:r w:rsidR="00697D23" w:rsidRPr="00697D23">
        <w:t>оциальное партнёрство</w:t>
      </w:r>
      <w:r w:rsidR="00FE0033">
        <w:t>:</w:t>
      </w:r>
      <w:r w:rsidR="005B6208">
        <w:t xml:space="preserve"> ШСК других образовательных учреждений (школы, детские сады), ц</w:t>
      </w:r>
      <w:r w:rsidR="00697D23" w:rsidRPr="00697D23">
        <w:t>ентр физической культуры и спорта «Медведь», Дом культуры «Гамма», МОУ ДО</w:t>
      </w:r>
      <w:r w:rsidR="00FE0033">
        <w:t xml:space="preserve"> Станция туризма и экскурсий </w:t>
      </w:r>
      <w:r w:rsidR="00697D23" w:rsidRPr="00697D23">
        <w:t xml:space="preserve">«Абрис», Спортивный Клуб "Буревестник - Верхняя Волга", волонтёрский центр «Стриж», ГОАУ </w:t>
      </w:r>
      <w:r>
        <w:t>ДО ЯО “Центр детей и юношества”.</w:t>
      </w:r>
    </w:p>
    <w:p w:rsidR="00610222" w:rsidRPr="008704A3" w:rsidRDefault="00FE0033" w:rsidP="00CF7A0B">
      <w:pPr>
        <w:pStyle w:val="a3"/>
        <w:spacing w:before="0" w:beforeAutospacing="0" w:after="0" w:afterAutospacing="0"/>
        <w:ind w:firstLine="851"/>
        <w:jc w:val="both"/>
      </w:pPr>
      <w:r w:rsidRPr="00FE0033">
        <w:t>Подобная система работы предполагает участие детей, родителей и педагогических работников в различных физкультурно – оздоровительных и спортивно – массовых мероприятиях, где наиболее полно раскрываются возможности, способности каждого участника.</w:t>
      </w:r>
      <w:r w:rsidR="008704A3">
        <w:t xml:space="preserve"> </w:t>
      </w:r>
      <w:r w:rsidR="00610222" w:rsidRPr="009A353D">
        <w:rPr>
          <w:bCs/>
        </w:rPr>
        <w:t>Взаимодействие с каждым из партнеров базируется на следующих принципах: добровольность, равноправие сторон, единство целей и задач, уважение интересов друг друга, соблюдение законов и иных нормативных актов.</w:t>
      </w:r>
      <w:r w:rsidR="008704A3">
        <w:t xml:space="preserve"> </w:t>
      </w:r>
      <w:r w:rsidR="00610222" w:rsidRPr="009A353D">
        <w:rPr>
          <w:bCs/>
        </w:rPr>
        <w:t>Для системности взаимодействия ШСК с социальными партнерами составляются планы совместной работы на год, включающие в себя сроки проведения мероприятий, прописываются фор</w:t>
      </w:r>
      <w:r w:rsidR="008704A3">
        <w:rPr>
          <w:bCs/>
        </w:rPr>
        <w:t xml:space="preserve">мы работы и ответственные лица </w:t>
      </w:r>
      <w:r w:rsidR="00610222" w:rsidRPr="003844D3">
        <w:rPr>
          <w:bCs/>
        </w:rPr>
        <w:t>(Пр</w:t>
      </w:r>
      <w:r w:rsidR="003844D3">
        <w:rPr>
          <w:bCs/>
        </w:rPr>
        <w:t>иложение 7</w:t>
      </w:r>
      <w:r w:rsidR="00610222" w:rsidRPr="003844D3">
        <w:rPr>
          <w:bCs/>
        </w:rPr>
        <w:t>)</w:t>
      </w:r>
      <w:r w:rsidR="008704A3">
        <w:rPr>
          <w:bCs/>
        </w:rPr>
        <w:t>.</w:t>
      </w:r>
    </w:p>
    <w:p w:rsidR="00675FF9" w:rsidRPr="009A353D" w:rsidRDefault="00675FF9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За эти годы нами успешно апробированы различн</w:t>
      </w:r>
      <w:r w:rsidR="00D651E7">
        <w:t>ые формы работы</w:t>
      </w:r>
      <w:r w:rsidRPr="009A353D">
        <w:t>:</w:t>
      </w:r>
      <w:r w:rsidR="003844D3">
        <w:t xml:space="preserve"> открытые уроки, мастер-классы, предметные недели, родительские собрания, консультации, проекты, олимпиады, кружки, секции, спартакиады, </w:t>
      </w:r>
      <w:r w:rsidRPr="009A353D">
        <w:t xml:space="preserve">соревнования, физкультурные досуги, развлечения, викторины, спортивные праздники, экскурсии, </w:t>
      </w:r>
      <w:r w:rsidR="003844D3">
        <w:t xml:space="preserve">турпоходы, дни здоровья. </w:t>
      </w:r>
      <w:r w:rsidRPr="009A353D">
        <w:t>И все они вызывают у участников огромный интерес и положительные эмоции.</w:t>
      </w:r>
    </w:p>
    <w:p w:rsidR="003F2625" w:rsidRDefault="003F2625" w:rsidP="003F262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br w:type="page"/>
      </w:r>
    </w:p>
    <w:p w:rsidR="0032792D" w:rsidRDefault="0032792D" w:rsidP="00CF7A0B">
      <w:pPr>
        <w:pStyle w:val="a3"/>
        <w:numPr>
          <w:ilvl w:val="1"/>
          <w:numId w:val="7"/>
        </w:numPr>
        <w:spacing w:before="0" w:beforeAutospacing="0" w:after="0" w:afterAutospacing="0"/>
        <w:jc w:val="center"/>
        <w:rPr>
          <w:b/>
          <w:bCs/>
        </w:rPr>
      </w:pPr>
      <w:r w:rsidRPr="009A353D">
        <w:rPr>
          <w:b/>
          <w:bCs/>
        </w:rPr>
        <w:lastRenderedPageBreak/>
        <w:t xml:space="preserve">Взаимодействие </w:t>
      </w:r>
      <w:r w:rsidR="00610222" w:rsidRPr="009A353D">
        <w:rPr>
          <w:b/>
          <w:bCs/>
        </w:rPr>
        <w:t xml:space="preserve">ШСК «МЫ» </w:t>
      </w:r>
      <w:r w:rsidRPr="009A353D">
        <w:rPr>
          <w:b/>
          <w:bCs/>
        </w:rPr>
        <w:t>с обучающимися</w:t>
      </w:r>
      <w:r w:rsidR="009741E6">
        <w:rPr>
          <w:b/>
          <w:bCs/>
        </w:rPr>
        <w:t xml:space="preserve"> и родителями</w:t>
      </w:r>
    </w:p>
    <w:p w:rsidR="00CF7A0B" w:rsidRPr="009A353D" w:rsidRDefault="00CF7A0B" w:rsidP="00CF7A0B">
      <w:pPr>
        <w:pStyle w:val="a3"/>
        <w:spacing w:before="0" w:beforeAutospacing="0" w:after="0" w:afterAutospacing="0"/>
        <w:ind w:left="720"/>
        <w:rPr>
          <w:b/>
          <w:bCs/>
        </w:rPr>
      </w:pPr>
    </w:p>
    <w:p w:rsidR="00DA5CAA" w:rsidRPr="009A353D" w:rsidRDefault="00681CB9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Работа</w:t>
      </w:r>
      <w:r w:rsidR="0032792D" w:rsidRPr="009A353D">
        <w:t xml:space="preserve"> </w:t>
      </w:r>
      <w:r w:rsidRPr="009A353D">
        <w:t xml:space="preserve">школьного спортивного клуба </w:t>
      </w:r>
      <w:r w:rsidR="0032792D" w:rsidRPr="009A353D">
        <w:t xml:space="preserve">по взаимодействию с обучающимися </w:t>
      </w:r>
      <w:r w:rsidRPr="009A353D">
        <w:t>строится через внеурочную деятельность.</w:t>
      </w:r>
      <w:r w:rsidR="00692481">
        <w:t xml:space="preserve"> Она </w:t>
      </w:r>
      <w:r w:rsidR="00DA5CAA" w:rsidRPr="009A353D">
        <w:t>является неотъемлемой частью образовательной деятельности и организуется по направлениям развития личности: спортивно-оздоровительное, духов</w:t>
      </w:r>
      <w:r w:rsidR="007B24AE">
        <w:t>но-нравственное, социальное, общ</w:t>
      </w:r>
      <w:r w:rsidR="00DA5CAA" w:rsidRPr="009A353D">
        <w:t>еинтеллектуальное, общекультурное.</w:t>
      </w:r>
      <w:r w:rsidR="00692481">
        <w:t xml:space="preserve"> </w:t>
      </w:r>
      <w:r w:rsidR="00DA5CAA" w:rsidRPr="009A353D"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  <w:r w:rsidR="0034070E">
        <w:t xml:space="preserve"> </w:t>
      </w:r>
      <w:r w:rsidR="00DA5CAA" w:rsidRPr="009A353D">
        <w:t xml:space="preserve">Для успешной деятельности школьного спортивного клуба </w:t>
      </w:r>
      <w:r w:rsidR="00675FF9" w:rsidRPr="009A353D">
        <w:t>п</w:t>
      </w:r>
      <w:r w:rsidR="007B56E0">
        <w:t>о взаимодействию с обучающимися</w:t>
      </w:r>
      <w:r w:rsidR="00DA5CAA" w:rsidRPr="009A353D">
        <w:t xml:space="preserve"> созданы: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C53441" w:rsidRPr="007A68B2" w:rsidRDefault="0035100B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9A353D">
        <w:rPr>
          <w:b/>
          <w:i/>
        </w:rPr>
        <w:t>Курс внеурочной деятельности по корригирующей гимнастике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35100B" w:rsidRDefault="0035100B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Данный курс способствует улучшению и укреплению здоровья детей, предупреждению возникновения деформаций опорно-двига</w:t>
      </w:r>
      <w:r w:rsidR="007B56E0">
        <w:t>тельного аппарата, содействует</w:t>
      </w:r>
      <w:r w:rsidRPr="009A353D">
        <w:t xml:space="preserve"> закреплению правильной осанки, обучению детей навыкам корригирующей гимнастики, воспитанию волевых черт характера: мужества, силы воли, настойчивости в достижении намеченной цели, нравственных качеств.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Pr="007A68B2" w:rsidRDefault="00C53441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9A353D">
        <w:rPr>
          <w:b/>
          <w:i/>
        </w:rPr>
        <w:t xml:space="preserve">Курс внеурочной деятельности </w:t>
      </w:r>
      <w:r w:rsidR="00DA5CAA" w:rsidRPr="009A353D">
        <w:rPr>
          <w:b/>
          <w:i/>
        </w:rPr>
        <w:t xml:space="preserve">общей физической подготовке </w:t>
      </w:r>
      <w:r w:rsidRPr="009A353D">
        <w:rPr>
          <w:b/>
          <w:i/>
        </w:rPr>
        <w:t>с элементами тяжёлой атлетики для обучающихся 5-11 классов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Default="00DA5CAA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Данный курс предусматривает задания, упражнения, игры на формирование коммуникативных, двигательных навыков, развитие физических качеств школьников</w:t>
      </w:r>
      <w:r w:rsidR="007942C9" w:rsidRPr="009A353D">
        <w:t>. Программа реализуется в четырёх</w:t>
      </w:r>
      <w:r w:rsidRPr="009A353D">
        <w:t xml:space="preserve"> группах, занятия проходят два раза в неделю. 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Pr="007A68B2" w:rsidRDefault="00DA5CAA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9A353D">
        <w:rPr>
          <w:b/>
          <w:i/>
        </w:rPr>
        <w:t>Курс внеурочной деятельност</w:t>
      </w:r>
      <w:r w:rsidR="0035100B" w:rsidRPr="009A353D">
        <w:rPr>
          <w:b/>
          <w:i/>
        </w:rPr>
        <w:t>и по пионерболу для 4-5 классов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Pr="009A353D" w:rsidRDefault="0035100B" w:rsidP="00CF7A0B">
      <w:pPr>
        <w:pStyle w:val="a3"/>
        <w:spacing w:before="0" w:beforeAutospacing="0" w:after="0" w:afterAutospacing="0"/>
        <w:ind w:firstLine="851"/>
        <w:jc w:val="both"/>
        <w:rPr>
          <w:i/>
        </w:rPr>
      </w:pPr>
      <w:r w:rsidRPr="009A353D">
        <w:t>Данная секция считается одной из самых популярных, так как является одним из основных видов спартакиады среди школьных спортивных клубов.</w:t>
      </w:r>
      <w:r w:rsidR="00681CB9" w:rsidRPr="009A353D">
        <w:t xml:space="preserve"> </w:t>
      </w:r>
      <w:r w:rsidR="00DA5CAA" w:rsidRPr="009A353D">
        <w:t>Пионербол развивает основные физические качества обучающихся, формирует двигательные навыки и постепенно готовит детей к более сложной игре в волейбол. Программа реализуется в двух группах, занятия проходят два раза в неделю.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Pr="00E873AA" w:rsidRDefault="00DA5CAA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9A353D">
        <w:rPr>
          <w:b/>
          <w:i/>
        </w:rPr>
        <w:t>Се</w:t>
      </w:r>
      <w:r w:rsidR="0035100B" w:rsidRPr="009A353D">
        <w:rPr>
          <w:b/>
          <w:i/>
        </w:rPr>
        <w:t>кция волейбола для 6-11 классов</w:t>
      </w:r>
    </w:p>
    <w:p w:rsidR="00593A75" w:rsidRPr="00E873AA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Default="00DA5CAA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Волейбол – игровой вид спорта</w:t>
      </w:r>
      <w:r w:rsidR="0034070E">
        <w:t>, способствующий</w:t>
      </w:r>
      <w:r w:rsidRPr="009A353D">
        <w:t xml:space="preserve"> развитию двигатель</w:t>
      </w:r>
      <w:r w:rsidR="0034070E">
        <w:t>ных  и координационных навыков</w:t>
      </w:r>
      <w:r w:rsidRPr="009A353D">
        <w:t>, воспитывающий чувство ответственности, развивающий волевые качества обучающихся. Основой подготовки занимающихся в се</w:t>
      </w:r>
      <w:r w:rsidR="0034070E">
        <w:t>кции</w:t>
      </w:r>
      <w:r w:rsidRPr="009A353D">
        <w:t xml:space="preserve"> является универсальность в овладении технико-тактических приемов.</w:t>
      </w:r>
      <w:r w:rsidRPr="009A353D">
        <w:rPr>
          <w:color w:val="FF0000"/>
        </w:rPr>
        <w:t xml:space="preserve"> </w:t>
      </w:r>
      <w:r w:rsidRPr="009A353D">
        <w:t>Программа реализуется в трех группах, заня</w:t>
      </w:r>
      <w:r w:rsidR="0032792D" w:rsidRPr="009A353D">
        <w:t>тия проходят три раза в неделю.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DA5CAA" w:rsidRPr="007A68B2" w:rsidRDefault="00DA5CAA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  <w:r w:rsidRPr="009A353D">
        <w:rPr>
          <w:b/>
          <w:i/>
        </w:rPr>
        <w:t>Курс внеурочной деятельности по шахматам для 1-</w:t>
      </w:r>
      <w:r w:rsidR="00D66A50" w:rsidRPr="009A353D">
        <w:rPr>
          <w:b/>
          <w:i/>
        </w:rPr>
        <w:t>11</w:t>
      </w:r>
      <w:r w:rsidR="0034070E">
        <w:rPr>
          <w:b/>
          <w:i/>
        </w:rPr>
        <w:t xml:space="preserve"> классов</w:t>
      </w:r>
    </w:p>
    <w:p w:rsidR="00593A75" w:rsidRPr="007A68B2" w:rsidRDefault="00593A75" w:rsidP="00CF7A0B">
      <w:pPr>
        <w:pStyle w:val="a3"/>
        <w:spacing w:before="0" w:beforeAutospacing="0" w:after="0" w:afterAutospacing="0"/>
        <w:ind w:firstLine="851"/>
        <w:jc w:val="center"/>
        <w:rPr>
          <w:b/>
          <w:i/>
        </w:rPr>
      </w:pPr>
    </w:p>
    <w:p w:rsidR="007942C9" w:rsidRDefault="0034070E" w:rsidP="00CF7A0B">
      <w:pPr>
        <w:pStyle w:val="a3"/>
        <w:spacing w:before="0" w:beforeAutospacing="0" w:after="0" w:afterAutospacing="0"/>
        <w:ind w:firstLine="851"/>
        <w:jc w:val="both"/>
      </w:pPr>
      <w:r>
        <w:t>Данный курс</w:t>
      </w:r>
      <w:r w:rsidR="00E06D91" w:rsidRPr="009A353D">
        <w:t xml:space="preserve"> </w:t>
      </w:r>
      <w:r w:rsidR="007B56E0">
        <w:t>с</w:t>
      </w:r>
      <w:r w:rsidR="00DA5CAA" w:rsidRPr="009A353D">
        <w:t>пособствует развитию таких качеств, как: способность к концентрации внимания, расчет, целеустремленность, волю, терпение, смелость, умение быстро и правильно принимать решения в меняющейся обстановке. Программа реализуется в трех группах, занятия проходят три раза в неделю.</w:t>
      </w:r>
    </w:p>
    <w:p w:rsidR="00CF7A0B" w:rsidRDefault="00CF7A0B" w:rsidP="003F262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A5CAA" w:rsidRPr="007A68B2" w:rsidRDefault="00591C15" w:rsidP="003F26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A353D">
        <w:rPr>
          <w:b/>
          <w:bCs/>
        </w:rPr>
        <w:lastRenderedPageBreak/>
        <w:t xml:space="preserve">Участие обучающихся в </w:t>
      </w:r>
      <w:r w:rsidR="00DA5CAA" w:rsidRPr="009A353D">
        <w:rPr>
          <w:b/>
          <w:bCs/>
        </w:rPr>
        <w:t>массовых физкульт</w:t>
      </w:r>
      <w:r w:rsidRPr="009A353D">
        <w:rPr>
          <w:b/>
          <w:bCs/>
        </w:rPr>
        <w:t>урно-оздоровительных мероприятиях и соревнованиях</w:t>
      </w:r>
    </w:p>
    <w:p w:rsidR="00593A75" w:rsidRPr="007A68B2" w:rsidRDefault="00593A75" w:rsidP="003F2625">
      <w:pPr>
        <w:pStyle w:val="a3"/>
        <w:spacing w:before="0" w:beforeAutospacing="0" w:after="0" w:afterAutospacing="0"/>
        <w:jc w:val="center"/>
      </w:pPr>
    </w:p>
    <w:p w:rsidR="00DA5CAA" w:rsidRPr="009A353D" w:rsidRDefault="0034070E" w:rsidP="00CF7A0B">
      <w:pPr>
        <w:pStyle w:val="a3"/>
        <w:spacing w:before="0" w:beforeAutospacing="0" w:after="0" w:afterAutospacing="0"/>
        <w:ind w:firstLine="851"/>
        <w:jc w:val="both"/>
      </w:pPr>
      <w:r>
        <w:t>Одной из главных задач работы ш</w:t>
      </w:r>
      <w:r w:rsidR="00DA5CAA" w:rsidRPr="009A353D">
        <w:t xml:space="preserve">кольного спортивного клуба является укрепление здоровья и правильное физическое развитие обучающихся. Для решения этих задач используются различные формы: </w:t>
      </w:r>
      <w:r w:rsidR="00675FF9" w:rsidRPr="009A353D">
        <w:t xml:space="preserve">спартакиады, предметные недели по физической культуре, </w:t>
      </w:r>
      <w:r w:rsidR="00DA5CAA" w:rsidRPr="009A353D">
        <w:t>дни здоровья, спортивные праздники, соревнования</w:t>
      </w:r>
      <w:r w:rsidR="00675FF9" w:rsidRPr="009A353D">
        <w:t>, викторины, олимпиады, проекты, мастер-классы, тестирование по ВФСК ГТО.</w:t>
      </w:r>
      <w:r w:rsidR="00F31A8E" w:rsidRPr="009A353D">
        <w:t xml:space="preserve"> Обучающиеся принимают активное участие в</w:t>
      </w:r>
      <w:r>
        <w:t xml:space="preserve"> соревнованиях разного уровня: </w:t>
      </w:r>
      <w:r w:rsidR="00F31A8E" w:rsidRPr="009A353D">
        <w:t>школьного, районного, муници</w:t>
      </w:r>
      <w:r>
        <w:t xml:space="preserve">пального, </w:t>
      </w:r>
      <w:r w:rsidR="007B56E0">
        <w:t>регионального</w:t>
      </w:r>
      <w:r>
        <w:t xml:space="preserve"> и всероссийского, </w:t>
      </w:r>
      <w:r w:rsidR="00F31A8E" w:rsidRPr="009A353D">
        <w:t xml:space="preserve"> показывая положительную динамику как в охвате количе</w:t>
      </w:r>
      <w:r>
        <w:t>ства участников, так и в результатах</w:t>
      </w:r>
      <w:r w:rsidR="00F31A8E" w:rsidRPr="009A353D">
        <w:t xml:space="preserve"> </w:t>
      </w:r>
      <w:r w:rsidR="007B24AE">
        <w:t>(Приложение 8</w:t>
      </w:r>
      <w:r w:rsidR="00F31A8E" w:rsidRPr="007B24AE">
        <w:t>).</w:t>
      </w:r>
    </w:p>
    <w:p w:rsidR="007B24AE" w:rsidRDefault="00DA5CAA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Для организации мероприятий ведется совместная работа учителей физической культуры, администрации школы, медицинских работников и родителей. Основная роль в проведении физкультурно-оздоровительных мероприятий принадлежит Совету шко</w:t>
      </w:r>
      <w:r w:rsidR="00C53441" w:rsidRPr="009A353D">
        <w:t>ль</w:t>
      </w:r>
      <w:r w:rsidR="0034070E">
        <w:t>ного спортивного клуба и волонте</w:t>
      </w:r>
      <w:r w:rsidR="00C53441" w:rsidRPr="009A353D">
        <w:t>рскому отряду спортивной направленности</w:t>
      </w:r>
      <w:r w:rsidR="00D66A50" w:rsidRPr="009A353D">
        <w:t xml:space="preserve"> </w:t>
      </w:r>
      <w:r w:rsidR="007B24AE" w:rsidRPr="007B24AE">
        <w:t>(Приложения 3, 6</w:t>
      </w:r>
      <w:r w:rsidR="00D66A50" w:rsidRPr="007B24AE">
        <w:t>)</w:t>
      </w:r>
      <w:r w:rsidR="00C53441" w:rsidRPr="007B24AE">
        <w:t>.</w:t>
      </w:r>
      <w:r w:rsidRPr="009A353D">
        <w:t xml:space="preserve"> Внеклассная спортивно-массовая работа в школе не может быть полноценной, если не будет сопровождаться системой проведения физкультурно-спортивных мероприятий. Они стимулируют обучающихся к систематическим и регулярным занятиям</w:t>
      </w:r>
      <w:r w:rsidR="007B56E0">
        <w:t xml:space="preserve"> физической культурой и спортом, ведению здорового образа жизни.</w:t>
      </w:r>
      <w:r w:rsidR="0034070E">
        <w:t xml:space="preserve"> </w:t>
      </w:r>
      <w:r w:rsidR="007B56E0">
        <w:t xml:space="preserve">При </w:t>
      </w:r>
      <w:r w:rsidR="0034070E">
        <w:t xml:space="preserve">их </w:t>
      </w:r>
      <w:r w:rsidR="007B56E0">
        <w:t>проведении</w:t>
      </w:r>
      <w:r w:rsidRPr="009A353D">
        <w:t xml:space="preserve"> основное внимание уделяется занятости обучающихся, активному участию во всех запланированных видах, что способствует привлечению большого количества участников образовательного процесса, главным показателе</w:t>
      </w:r>
      <w:r w:rsidR="00C53441" w:rsidRPr="009A353D">
        <w:t>м которых является массовость.</w:t>
      </w:r>
      <w:r w:rsidR="00591C15" w:rsidRPr="009A353D">
        <w:t xml:space="preserve"> </w:t>
      </w:r>
    </w:p>
    <w:p w:rsidR="00591C15" w:rsidRPr="007B24AE" w:rsidRDefault="00591C15" w:rsidP="00CF7A0B">
      <w:pPr>
        <w:pStyle w:val="a3"/>
        <w:spacing w:before="0" w:beforeAutospacing="0" w:after="0" w:afterAutospacing="0"/>
        <w:ind w:firstLine="851"/>
        <w:jc w:val="both"/>
      </w:pPr>
      <w:r w:rsidRPr="007B24AE">
        <w:t>Между семьей и школой вырабатывается единство взглядов в отношении к здоровью и физическому развитию ребенка. К счастью, большинство родителей наших учеников пони</w:t>
      </w:r>
      <w:r w:rsidR="008F0FED">
        <w:t xml:space="preserve">мают необходимость этого. Среди </w:t>
      </w:r>
      <w:r w:rsidRPr="007B24AE">
        <w:t xml:space="preserve">родителей обучающихся </w:t>
      </w:r>
      <w:r w:rsidR="0034070E">
        <w:t xml:space="preserve">и учителей </w:t>
      </w:r>
      <w:r w:rsidR="00976B19">
        <w:t xml:space="preserve">нашей школы </w:t>
      </w:r>
      <w:r w:rsidRPr="007B24AE">
        <w:t>ест</w:t>
      </w:r>
      <w:r w:rsidR="00976B19">
        <w:t>ь много</w:t>
      </w:r>
      <w:r w:rsidRPr="007B24AE">
        <w:t xml:space="preserve"> бывших учеников. А это уже большой коллектив единомышленников, которых объединяет общая цель - физическое развитие и сохранение здоровья детей.</w:t>
      </w:r>
    </w:p>
    <w:p w:rsidR="00591C15" w:rsidRDefault="004F7862" w:rsidP="00CF7A0B">
      <w:pPr>
        <w:pStyle w:val="a3"/>
        <w:spacing w:before="0" w:beforeAutospacing="0" w:after="0" w:afterAutospacing="0"/>
        <w:ind w:firstLine="851"/>
        <w:jc w:val="both"/>
      </w:pPr>
      <w:r>
        <w:t>Наиболее распространенными</w:t>
      </w:r>
      <w:r w:rsidR="00591C15" w:rsidRPr="009A353D">
        <w:t xml:space="preserve"> фо</w:t>
      </w:r>
      <w:r>
        <w:t>рмами сотрудничества ШСК с</w:t>
      </w:r>
      <w:r w:rsidR="00591C15" w:rsidRPr="009A353D">
        <w:t xml:space="preserve"> ро</w:t>
      </w:r>
      <w:r>
        <w:t xml:space="preserve">дителями в образовательной организации </w:t>
      </w:r>
      <w:r w:rsidR="00591C15" w:rsidRPr="009A353D">
        <w:t xml:space="preserve">стали открытые уроки физкультуры, </w:t>
      </w:r>
      <w:r>
        <w:t>соревнования</w:t>
      </w:r>
      <w:r w:rsidR="00FB5026">
        <w:t>, спортивные праздники</w:t>
      </w:r>
      <w:r w:rsidR="00976B19">
        <w:t>:</w:t>
      </w:r>
      <w:r>
        <w:t xml:space="preserve"> «Дружно вместе всей </w:t>
      </w:r>
      <w:r w:rsidR="00FB5026">
        <w:t>семьей – мы проводим выходной!</w:t>
      </w:r>
      <w:r w:rsidR="00976B19">
        <w:t>», «</w:t>
      </w:r>
      <w:r>
        <w:t>Папа, мама,</w:t>
      </w:r>
      <w:r w:rsidR="00FB5026">
        <w:t xml:space="preserve"> </w:t>
      </w:r>
      <w:r>
        <w:t>я – туристская семья!»</w:t>
      </w:r>
      <w:r w:rsidR="00976B19">
        <w:t xml:space="preserve">. </w:t>
      </w:r>
      <w:r w:rsidR="007B24AE">
        <w:t>Также популярны такие формы, как: л</w:t>
      </w:r>
      <w:r w:rsidR="00591C15" w:rsidRPr="009A353D">
        <w:t xml:space="preserve">екционная работа (организация лекций для родителей по ЗОЖ, с приглашением школьных педагогов, медицинских работников, </w:t>
      </w:r>
      <w:r w:rsidR="007B24AE">
        <w:t>психолога, администрации школы), и</w:t>
      </w:r>
      <w:r w:rsidR="00591C15" w:rsidRPr="009A353D">
        <w:t>ндивидуальная работа с родителями (консультировани</w:t>
      </w:r>
      <w:r w:rsidR="007B24AE">
        <w:t>е, беседы, общение по телефону),</w:t>
      </w:r>
      <w:r w:rsidR="00976B19">
        <w:t xml:space="preserve"> </w:t>
      </w:r>
      <w:r w:rsidR="007B24AE">
        <w:t>к</w:t>
      </w:r>
      <w:r w:rsidR="00591C15" w:rsidRPr="009A353D">
        <w:t>лассны</w:t>
      </w:r>
      <w:r w:rsidR="007B24AE">
        <w:t>е родительские собрания «Психо</w:t>
      </w:r>
      <w:r w:rsidR="00591C15" w:rsidRPr="009A353D">
        <w:t>физиологические особенности учащихся определённого возраста. Советы школьного</w:t>
      </w:r>
      <w:r w:rsidR="007B24AE">
        <w:t xml:space="preserve"> врача», о</w:t>
      </w:r>
      <w:r w:rsidR="00591C15" w:rsidRPr="009A353D">
        <w:t xml:space="preserve">бщешкольное родительское собрание «Физическое здоровье ребенка – залог </w:t>
      </w:r>
      <w:r w:rsidR="007B24AE">
        <w:t>успешности учебной деятельности</w:t>
      </w:r>
      <w:r w:rsidR="00591C15" w:rsidRPr="009A353D">
        <w:t>».</w:t>
      </w:r>
    </w:p>
    <w:p w:rsidR="00976B19" w:rsidRPr="009A353D" w:rsidRDefault="00976B19" w:rsidP="003F2625">
      <w:pPr>
        <w:pStyle w:val="a3"/>
        <w:spacing w:before="0" w:beforeAutospacing="0" w:after="0" w:afterAutospacing="0"/>
        <w:jc w:val="both"/>
      </w:pPr>
    </w:p>
    <w:p w:rsidR="003F2625" w:rsidRDefault="003F2625" w:rsidP="003F2625">
      <w:pPr>
        <w:pStyle w:val="a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br w:type="page"/>
      </w:r>
    </w:p>
    <w:p w:rsidR="000B649B" w:rsidRDefault="000B649B" w:rsidP="00CF7A0B">
      <w:pPr>
        <w:pStyle w:val="a3"/>
        <w:numPr>
          <w:ilvl w:val="1"/>
          <w:numId w:val="7"/>
        </w:numPr>
        <w:spacing w:before="0" w:beforeAutospacing="0" w:after="0" w:afterAutospacing="0"/>
        <w:jc w:val="center"/>
        <w:rPr>
          <w:b/>
        </w:rPr>
      </w:pPr>
      <w:r w:rsidRPr="00FB5026">
        <w:rPr>
          <w:b/>
        </w:rPr>
        <w:lastRenderedPageBreak/>
        <w:t>Взаимодействие с дошкольниками</w:t>
      </w:r>
      <w:r w:rsidR="00012F8B" w:rsidRPr="00FB5026">
        <w:rPr>
          <w:b/>
        </w:rPr>
        <w:t xml:space="preserve"> </w:t>
      </w:r>
      <w:r w:rsidR="009741E6" w:rsidRPr="00FB5026">
        <w:rPr>
          <w:b/>
        </w:rPr>
        <w:t>и родителями</w:t>
      </w:r>
    </w:p>
    <w:p w:rsidR="00CF7A0B" w:rsidRPr="00FB5026" w:rsidRDefault="00CF7A0B" w:rsidP="00CF7A0B">
      <w:pPr>
        <w:pStyle w:val="a3"/>
        <w:spacing w:before="0" w:beforeAutospacing="0" w:after="0" w:afterAutospacing="0"/>
        <w:ind w:left="720"/>
        <w:rPr>
          <w:b/>
        </w:rPr>
      </w:pPr>
    </w:p>
    <w:p w:rsidR="00863A72" w:rsidRPr="009A353D" w:rsidRDefault="00863A72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 школа –</w:t>
      </w:r>
      <w:r w:rsidR="004F13F0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смежных звена в системе образования. Успехи в школьном обучении по физическому развитию во многом зависят от развития физических качеств и двигательных умений, физической подготовленности, сформированных в дошкольном детстве, от уровня развития познавате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интересов и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ребенка, т.е. от развития умственных способностей ребенка. Завершение дошкольного периода и поступление в школу - сложный и ответственный этап в жизни ребенка. При переходе в школу меняется 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 жизни,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социальная позиция, которая требует умений самостоятельно и ответственн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выполнять учебные обязанности. Р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должен обладать крепким здоровьем, хорошим физическим развитием, достаточным объемом навыков при выполнении общеразвивающих упражнений, умением сохранять правильную осанку. Поэтому</w:t>
      </w:r>
      <w:r w:rsidR="004F13F0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всего, надо, чтобы он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физически 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смене образа жизни и занятий. Физическая готовность предполагает: общее крепкое здоровье, низкую утомляемость, достаточную работоспособность и выносливость. Поэт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одной из важных задач при организации взаимодействия ШСК с дошкольниками является оказание помощи 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тателям в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 развитии детей и поддержании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необходимом и достаточном</w:t>
      </w:r>
      <w:r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предстоя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учебной деятельности уровне</w:t>
      </w:r>
      <w:r w:rsidR="000A0A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EEB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привлечения их к участию в физкультур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</w:t>
      </w:r>
      <w:r w:rsidR="00494EEB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</w:t>
      </w:r>
      <w:r w:rsidR="00494EEB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0CE5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меропри</w:t>
      </w:r>
      <w:r w:rsidR="00976B1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ятиях</w:t>
      </w:r>
      <w:r w:rsidR="00494EEB" w:rsidRPr="009A3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условиях детского сада, так и на базе средней школы №69.</w:t>
      </w:r>
    </w:p>
    <w:p w:rsidR="00C02DBF" w:rsidRDefault="00494EEB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Восьмилетний опыт работы (по совместительству) с детьми дошкольного возраста в качестве инструктора по физической культуре в </w:t>
      </w:r>
      <w:r w:rsidR="0097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№104 помогает мне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руководителю ШСК «МЫ» в организации данной работы.</w:t>
      </w:r>
      <w:r w:rsidR="0097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условий успешной подготовки ребенка к школе являет</w:t>
      </w:r>
      <w:r w:rsidR="0097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физическая готовность его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обучению. </w:t>
      </w:r>
      <w:r w:rsidR="00E52BBA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</w:t>
      </w:r>
      <w:r w:rsidR="00E52BBA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ШСК «МЫ» по взаимодействию  с дошкольниками 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выполнение единой цели - сохранение и укрепление здоровья воспитанников, приобщение к систематическим занятиям физической культурой, развитие индивидуальных и физических способностей, обеспечивающих интеллектуальное и психологическое благополучие, формирование навыка ЗОЖ средствами современных здоровьесберегающих</w:t>
      </w:r>
      <w:r w:rsidR="0097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инновацио</w:t>
      </w:r>
      <w:r w:rsidR="00C0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 других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</w:t>
      </w:r>
      <w:r w:rsidR="001D127D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r w:rsidR="00C0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внедряем в практику прове</w:t>
      </w:r>
      <w:r w:rsidR="0055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с дошкольниками физкультурных досугов и развлечений», викторин, соревнований, спортивных праздников.</w:t>
      </w:r>
    </w:p>
    <w:p w:rsidR="00E52BBA" w:rsidRPr="009A353D" w:rsidRDefault="00E52BBA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обеспечении эффективной п</w:t>
      </w:r>
      <w:r w:rsidR="00C0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реемственности </w:t>
      </w:r>
      <w:r w:rsidR="00C02DBF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652C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ошкольного, начального</w:t>
      </w:r>
      <w:r w:rsidR="003F2625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91652C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основного общего и среднего</w:t>
      </w:r>
      <w:r w:rsidR="003F2625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C02DBF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91652C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</w:t>
      </w:r>
      <w:r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между коллективом детского сада, ШСК и родителя</w:t>
      </w:r>
      <w:r w:rsidR="00C02DBF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физическом воспит</w:t>
      </w:r>
      <w:r w:rsidR="0091652C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детей</w:t>
      </w:r>
      <w:r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652C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 семьи и повышение компетентности родителей (законных предс</w:t>
      </w:r>
      <w:r w:rsidR="00C02DBF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тавителей), осуществляется на данных</w:t>
      </w:r>
      <w:r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0B0"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Pr="003F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преемств</w:t>
      </w:r>
      <w:r w:rsidR="00C0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индивидуальных траекторий физического и интеллектуального развития, охраны и укрепления здоровья детей. Родители принимают активное участие в организации и проведении совместной деятельности.</w:t>
      </w:r>
    </w:p>
    <w:p w:rsidR="00E52BBA" w:rsidRPr="009A353D" w:rsidRDefault="00C8618D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опыт работы в качестве инструктора по физической культуре позволяет </w:t>
      </w:r>
      <w:r w:rsidR="00AF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 о том, что</w:t>
      </w:r>
      <w:r w:rsidR="00E52BBA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достаточный уровень физической подготовленности детей в дошкольный период при</w:t>
      </w:r>
      <w:r w:rsidR="008A0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условии качественной работы</w:t>
      </w:r>
      <w:r w:rsidR="00916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дальнейшем</w:t>
      </w:r>
      <w:r w:rsidR="00E52BBA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обеспечивает улучшение всех показателей развития основных движений и поддержание хорошей работоспособности благодаря преемственности.</w:t>
      </w:r>
      <w:r w:rsidR="00C0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2BBA" w:rsidRPr="009A353D" w:rsidRDefault="00E52BBA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тесного сотрудничества </w:t>
      </w:r>
      <w:r w:rsidR="00C35D9B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ШСК, </w:t>
      </w:r>
      <w:r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и семьи в воспитании здорового ребенка — одно из нап</w:t>
      </w:r>
      <w:r w:rsidR="00C35D9B" w:rsidRPr="009A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равлений оздоровительной работы:</w:t>
      </w:r>
    </w:p>
    <w:p w:rsidR="003F2625" w:rsidRDefault="00C35D9B" w:rsidP="00CF7A0B">
      <w:pPr>
        <w:pStyle w:val="a5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Совместные мероприятия, направленные на сохранение и укрепление здоровья, формирования здорового образа жизни: «Весёлый муравейник», спортивные праздники «Мой папа может всё!», </w:t>
      </w:r>
      <w:r w:rsidR="00442F8E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ежегодные физкультурно-оздоровительные мероприятия, проводимые в рамках </w:t>
      </w:r>
      <w:r w:rsidR="00C340B0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442F8E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«Умные каникулы»,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соревнований </w:t>
      </w:r>
      <w:r w:rsidR="00C340B0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</w:t>
      </w:r>
      <w:r w:rsidR="0091652C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ьников</w:t>
      </w:r>
      <w:r w:rsidR="00C340B0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первоклассниками</w:t>
      </w:r>
      <w:r w:rsidR="00C340B0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«Малых олимпийских игр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среди воспитанников </w:t>
      </w:r>
      <w:r w:rsidR="008A0A39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микрорайона </w:t>
      </w:r>
      <w:r w:rsidR="0091652C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Резинотехника</w:t>
      </w:r>
      <w:r w:rsidR="0091652C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D9B" w:rsidRPr="003F2625" w:rsidRDefault="00C35D9B" w:rsidP="00CF7A0B">
      <w:pPr>
        <w:pStyle w:val="a5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Информационно-просветительские мероприятия: проведение </w:t>
      </w:r>
      <w:r w:rsidR="008A0A39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консультаций,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родительских собраний </w:t>
      </w:r>
      <w:r w:rsidR="008A0A39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физическому развитию,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="004932B1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проведение мастер-классов: «Пальчиковая гимнастика»,</w:t>
      </w:r>
      <w:r w:rsidR="008A0A39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«Адаптивная физическая культура»,</w:t>
      </w:r>
      <w:r w:rsidR="004932B1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семинаров для воспитателей «Взаимодействие семьи и детского сада в физическом воспитании детей с ОВЗ»</w:t>
      </w:r>
      <w:r w:rsidR="00585EA5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D9B" w:rsidRPr="003F2625" w:rsidRDefault="00C35D9B" w:rsidP="00CF7A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4B181B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 совместные мероприятия</w:t>
      </w:r>
      <w:r w:rsidR="004932B1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пришли к выводу, что у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повышается и</w:t>
      </w:r>
      <w:r w:rsidR="004932B1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 к занятиям физической культурой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условий для положительного психоэмоционального состояния детей, а значит, благоприятно сказывается на здоровье каждого ребенка. Все родители хотят видеть детей счастли</w:t>
      </w:r>
      <w:r w:rsidR="0091652C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выми. Основой счастья является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 Его надо укреплять ежедневно, начиная с самого раннего возраста. Только правильное физическое воспитание станет залогом того, что ребенок вырастет здоровым и крепким человеком</w:t>
      </w:r>
      <w:r w:rsidR="0091652C"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F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взаимодействие всех взрослых, объединенных общей заботой о развитии ребенка, может гарантировать психическое и физическое здоровье подрастающего поколения.</w:t>
      </w:r>
    </w:p>
    <w:p w:rsidR="00442F8E" w:rsidRPr="009A353D" w:rsidRDefault="00442F8E" w:rsidP="003F262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625" w:rsidRDefault="003F2625" w:rsidP="003F2625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42F8E" w:rsidRDefault="00442F8E" w:rsidP="00CF7A0B">
      <w:pPr>
        <w:pStyle w:val="a5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Взаимодействие с педагогическими работниками (воспитателями и учителями)</w:t>
      </w:r>
    </w:p>
    <w:p w:rsidR="00CF7A0B" w:rsidRPr="00FB5026" w:rsidRDefault="00CF7A0B" w:rsidP="00CF7A0B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E40" w:rsidRPr="009A353D" w:rsidRDefault="00442F8E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 xml:space="preserve">Прежде чем заняться деятельностью по сохранению </w:t>
      </w:r>
      <w:r w:rsidR="009741E6">
        <w:rPr>
          <w:rFonts w:ascii="Times New Roman" w:hAnsi="Times New Roman" w:cs="Times New Roman"/>
          <w:sz w:val="24"/>
          <w:szCs w:val="24"/>
        </w:rPr>
        <w:t>и укреплению здоровья детей</w:t>
      </w:r>
      <w:r w:rsidRPr="009A353D">
        <w:rPr>
          <w:rFonts w:ascii="Times New Roman" w:hAnsi="Times New Roman" w:cs="Times New Roman"/>
          <w:sz w:val="24"/>
          <w:szCs w:val="24"/>
        </w:rPr>
        <w:t>, педагоги</w:t>
      </w:r>
      <w:r w:rsidR="009741E6">
        <w:rPr>
          <w:rFonts w:ascii="Times New Roman" w:hAnsi="Times New Roman" w:cs="Times New Roman"/>
          <w:sz w:val="24"/>
          <w:szCs w:val="24"/>
        </w:rPr>
        <w:t>ческие работники</w:t>
      </w:r>
      <w:r w:rsidRPr="009A353D">
        <w:rPr>
          <w:rFonts w:ascii="Times New Roman" w:hAnsi="Times New Roman" w:cs="Times New Roman"/>
          <w:sz w:val="24"/>
          <w:szCs w:val="24"/>
        </w:rPr>
        <w:t xml:space="preserve"> должны уделить внимание укреплению собственного здоровья. Участвуя в формировани</w:t>
      </w:r>
      <w:r w:rsidR="00C340B0" w:rsidRPr="009A353D">
        <w:rPr>
          <w:rFonts w:ascii="Times New Roman" w:hAnsi="Times New Roman" w:cs="Times New Roman"/>
          <w:sz w:val="24"/>
          <w:szCs w:val="24"/>
        </w:rPr>
        <w:t>и</w:t>
      </w:r>
      <w:r w:rsidRPr="009A353D">
        <w:rPr>
          <w:rFonts w:ascii="Times New Roman" w:hAnsi="Times New Roman" w:cs="Times New Roman"/>
          <w:sz w:val="24"/>
          <w:szCs w:val="24"/>
        </w:rPr>
        <w:t xml:space="preserve"> молодого человека, педагог не только должен иметь собственное понимание всего этого процесса, но и сам обладать достаточно высоким уровнем здоровья.  Школа и детский сад должны быть заинтересованы в здоровом пед</w:t>
      </w:r>
      <w:r w:rsidR="009741E6">
        <w:rPr>
          <w:rFonts w:ascii="Times New Roman" w:hAnsi="Times New Roman" w:cs="Times New Roman"/>
          <w:sz w:val="24"/>
          <w:szCs w:val="24"/>
        </w:rPr>
        <w:t>агоге! Создавая необходимые условия, м</w:t>
      </w:r>
      <w:r w:rsidRPr="009A353D">
        <w:rPr>
          <w:rFonts w:ascii="Times New Roman" w:hAnsi="Times New Roman" w:cs="Times New Roman"/>
          <w:sz w:val="24"/>
          <w:szCs w:val="24"/>
        </w:rPr>
        <w:t>ы пыта</w:t>
      </w:r>
      <w:r w:rsidR="009741E6">
        <w:rPr>
          <w:rFonts w:ascii="Times New Roman" w:hAnsi="Times New Roman" w:cs="Times New Roman"/>
          <w:sz w:val="24"/>
          <w:szCs w:val="24"/>
        </w:rPr>
        <w:t xml:space="preserve">емся активно вовлекать </w:t>
      </w:r>
      <w:r w:rsidRPr="009A353D">
        <w:rPr>
          <w:rFonts w:ascii="Times New Roman" w:hAnsi="Times New Roman" w:cs="Times New Roman"/>
          <w:sz w:val="24"/>
          <w:szCs w:val="24"/>
        </w:rPr>
        <w:t>в деятельность спортивно</w:t>
      </w:r>
      <w:r w:rsidR="00203242" w:rsidRPr="009A353D">
        <w:rPr>
          <w:rFonts w:ascii="Times New Roman" w:hAnsi="Times New Roman" w:cs="Times New Roman"/>
          <w:sz w:val="24"/>
          <w:szCs w:val="24"/>
        </w:rPr>
        <w:t xml:space="preserve">го клуба: </w:t>
      </w:r>
      <w:r w:rsidRPr="009A353D">
        <w:rPr>
          <w:rFonts w:ascii="Times New Roman" w:hAnsi="Times New Roman" w:cs="Times New Roman"/>
          <w:sz w:val="24"/>
          <w:szCs w:val="24"/>
        </w:rPr>
        <w:t xml:space="preserve">внутришкольные </w:t>
      </w:r>
      <w:r w:rsidR="007657AC" w:rsidRPr="009A353D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Pr="009A353D">
        <w:rPr>
          <w:rFonts w:ascii="Times New Roman" w:hAnsi="Times New Roman" w:cs="Times New Roman"/>
          <w:sz w:val="24"/>
          <w:szCs w:val="24"/>
        </w:rPr>
        <w:t>с участием команд педагогов</w:t>
      </w:r>
      <w:r w:rsidR="007657AC" w:rsidRPr="009A353D">
        <w:rPr>
          <w:rFonts w:ascii="Times New Roman" w:hAnsi="Times New Roman" w:cs="Times New Roman"/>
          <w:sz w:val="24"/>
          <w:szCs w:val="24"/>
        </w:rPr>
        <w:t xml:space="preserve"> «Педагогическое многоборье», «Педагогический муравейник», «Забеги в валенках», «Весенние старты»</w:t>
      </w:r>
      <w:r w:rsidR="009741E6">
        <w:rPr>
          <w:rFonts w:ascii="Times New Roman" w:hAnsi="Times New Roman" w:cs="Times New Roman"/>
          <w:sz w:val="24"/>
          <w:szCs w:val="24"/>
        </w:rPr>
        <w:t>, тестирование по ВФСК ГТО</w:t>
      </w:r>
      <w:r w:rsidR="007657AC"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="008F0FED">
        <w:rPr>
          <w:rFonts w:ascii="Times New Roman" w:hAnsi="Times New Roman" w:cs="Times New Roman"/>
          <w:sz w:val="24"/>
          <w:szCs w:val="24"/>
        </w:rPr>
        <w:t>(Приложение 9</w:t>
      </w:r>
      <w:r w:rsidR="007657AC" w:rsidRPr="007B24AE">
        <w:rPr>
          <w:rFonts w:ascii="Times New Roman" w:hAnsi="Times New Roman" w:cs="Times New Roman"/>
          <w:sz w:val="24"/>
          <w:szCs w:val="24"/>
        </w:rPr>
        <w:t>).</w:t>
      </w:r>
      <w:r w:rsidR="007657AC" w:rsidRPr="009A353D">
        <w:rPr>
          <w:rFonts w:ascii="Times New Roman" w:hAnsi="Times New Roman" w:cs="Times New Roman"/>
          <w:sz w:val="24"/>
          <w:szCs w:val="24"/>
        </w:rPr>
        <w:t xml:space="preserve"> </w:t>
      </w:r>
      <w:r w:rsidRPr="009A353D">
        <w:rPr>
          <w:rFonts w:ascii="Times New Roman" w:hAnsi="Times New Roman" w:cs="Times New Roman"/>
          <w:sz w:val="24"/>
          <w:szCs w:val="24"/>
        </w:rPr>
        <w:t>Участи</w:t>
      </w:r>
      <w:r w:rsidR="0091652C">
        <w:rPr>
          <w:rFonts w:ascii="Times New Roman" w:hAnsi="Times New Roman" w:cs="Times New Roman"/>
          <w:sz w:val="24"/>
          <w:szCs w:val="24"/>
        </w:rPr>
        <w:t xml:space="preserve">е в этих мероприятиях </w:t>
      </w:r>
      <w:r w:rsidRPr="009A353D">
        <w:rPr>
          <w:rFonts w:ascii="Times New Roman" w:hAnsi="Times New Roman" w:cs="Times New Roman"/>
          <w:sz w:val="24"/>
          <w:szCs w:val="24"/>
        </w:rPr>
        <w:t>пов</w:t>
      </w:r>
      <w:r w:rsidR="009741E6">
        <w:rPr>
          <w:rFonts w:ascii="Times New Roman" w:hAnsi="Times New Roman" w:cs="Times New Roman"/>
          <w:sz w:val="24"/>
          <w:szCs w:val="24"/>
        </w:rPr>
        <w:t xml:space="preserve">ышает </w:t>
      </w:r>
      <w:r w:rsidR="0091652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9741E6">
        <w:rPr>
          <w:rFonts w:ascii="Times New Roman" w:hAnsi="Times New Roman" w:cs="Times New Roman"/>
          <w:sz w:val="24"/>
          <w:szCs w:val="24"/>
        </w:rPr>
        <w:t>уровень здоровья, но и</w:t>
      </w:r>
      <w:r w:rsidRPr="009A353D">
        <w:rPr>
          <w:rFonts w:ascii="Times New Roman" w:hAnsi="Times New Roman" w:cs="Times New Roman"/>
          <w:sz w:val="24"/>
          <w:szCs w:val="24"/>
        </w:rPr>
        <w:t xml:space="preserve"> авторитет педагога в глазах воспитанников и учеников. Педагоги, которые участвуют в этих мероприятиях</w:t>
      </w:r>
      <w:r w:rsidR="00161566">
        <w:rPr>
          <w:rFonts w:ascii="Times New Roman" w:hAnsi="Times New Roman" w:cs="Times New Roman"/>
          <w:sz w:val="24"/>
          <w:szCs w:val="24"/>
        </w:rPr>
        <w:t>,</w:t>
      </w:r>
      <w:r w:rsidRPr="009A353D">
        <w:rPr>
          <w:rFonts w:ascii="Times New Roman" w:hAnsi="Times New Roman" w:cs="Times New Roman"/>
          <w:sz w:val="24"/>
          <w:szCs w:val="24"/>
        </w:rPr>
        <w:t xml:space="preserve"> и в своей профессиональной деятельности </w:t>
      </w:r>
      <w:r w:rsidR="009741E6">
        <w:rPr>
          <w:rFonts w:ascii="Times New Roman" w:hAnsi="Times New Roman" w:cs="Times New Roman"/>
          <w:sz w:val="24"/>
          <w:szCs w:val="24"/>
        </w:rPr>
        <w:t>становятся успешными.</w:t>
      </w:r>
    </w:p>
    <w:p w:rsidR="00442F8E" w:rsidRDefault="00442F8E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353D">
        <w:rPr>
          <w:rFonts w:ascii="Times New Roman" w:hAnsi="Times New Roman" w:cs="Times New Roman"/>
          <w:sz w:val="24"/>
          <w:szCs w:val="24"/>
        </w:rPr>
        <w:t>Спортивный клуб - существенная помощь всем участникам педагогического процесса в укреплении и формировании своего здоровья.</w:t>
      </w:r>
    </w:p>
    <w:p w:rsidR="00E50E40" w:rsidRPr="009A353D" w:rsidRDefault="00E50E40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E40">
        <w:rPr>
          <w:rFonts w:ascii="Times New Roman" w:hAnsi="Times New Roman" w:cs="Times New Roman"/>
          <w:sz w:val="24"/>
          <w:szCs w:val="24"/>
        </w:rPr>
        <w:t>Наиболее привлекательной, интересной, занимательной формой проведения мероприятий в рамках сотрудничества с социальными партнерами, как показала</w:t>
      </w:r>
      <w:r w:rsidR="00161566">
        <w:rPr>
          <w:rFonts w:ascii="Times New Roman" w:hAnsi="Times New Roman" w:cs="Times New Roman"/>
          <w:sz w:val="24"/>
          <w:szCs w:val="24"/>
        </w:rPr>
        <w:t xml:space="preserve"> практика, является</w:t>
      </w:r>
      <w:r w:rsidRPr="00E50E40">
        <w:rPr>
          <w:rFonts w:ascii="Times New Roman" w:hAnsi="Times New Roman" w:cs="Times New Roman"/>
          <w:sz w:val="24"/>
          <w:szCs w:val="24"/>
        </w:rPr>
        <w:t xml:space="preserve"> спортивно - развлекательная программа «Праздник русского валенка», участниками которой являются семейные кома</w:t>
      </w:r>
      <w:r w:rsidR="008F0FED">
        <w:rPr>
          <w:rFonts w:ascii="Times New Roman" w:hAnsi="Times New Roman" w:cs="Times New Roman"/>
          <w:sz w:val="24"/>
          <w:szCs w:val="24"/>
        </w:rPr>
        <w:t xml:space="preserve">нды, куда входят </w:t>
      </w:r>
      <w:r w:rsidR="00161566">
        <w:rPr>
          <w:rFonts w:ascii="Times New Roman" w:hAnsi="Times New Roman" w:cs="Times New Roman"/>
          <w:sz w:val="24"/>
          <w:szCs w:val="24"/>
        </w:rPr>
        <w:t>воспитанники</w:t>
      </w:r>
      <w:r w:rsidRPr="00E50E40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="00161566">
        <w:rPr>
          <w:rFonts w:ascii="Times New Roman" w:hAnsi="Times New Roman" w:cs="Times New Roman"/>
          <w:sz w:val="24"/>
          <w:szCs w:val="24"/>
        </w:rPr>
        <w:t xml:space="preserve"> садов, обучающие</w:t>
      </w:r>
      <w:r w:rsidR="007211AE">
        <w:rPr>
          <w:rFonts w:ascii="Times New Roman" w:hAnsi="Times New Roman" w:cs="Times New Roman"/>
          <w:sz w:val="24"/>
          <w:szCs w:val="24"/>
        </w:rPr>
        <w:t xml:space="preserve">ся школ, </w:t>
      </w:r>
      <w:r w:rsidRPr="00E50E40">
        <w:rPr>
          <w:rFonts w:ascii="Times New Roman" w:hAnsi="Times New Roman" w:cs="Times New Roman"/>
          <w:sz w:val="24"/>
          <w:szCs w:val="24"/>
        </w:rPr>
        <w:t xml:space="preserve">родители и </w:t>
      </w:r>
      <w:r w:rsidR="00161566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Pr="00E50E40">
        <w:rPr>
          <w:rFonts w:ascii="Times New Roman" w:hAnsi="Times New Roman" w:cs="Times New Roman"/>
          <w:sz w:val="24"/>
          <w:szCs w:val="24"/>
        </w:rPr>
        <w:t xml:space="preserve"> </w:t>
      </w:r>
      <w:r w:rsidR="008F0FED">
        <w:rPr>
          <w:rFonts w:ascii="Times New Roman" w:hAnsi="Times New Roman" w:cs="Times New Roman"/>
          <w:sz w:val="24"/>
          <w:szCs w:val="24"/>
        </w:rPr>
        <w:t>(Приложение 10</w:t>
      </w:r>
      <w:r w:rsidRPr="007B24AE">
        <w:rPr>
          <w:rFonts w:ascii="Times New Roman" w:hAnsi="Times New Roman" w:cs="Times New Roman"/>
          <w:sz w:val="24"/>
          <w:szCs w:val="24"/>
        </w:rPr>
        <w:t>)</w:t>
      </w:r>
      <w:r w:rsidR="00161566">
        <w:rPr>
          <w:rFonts w:ascii="Times New Roman" w:hAnsi="Times New Roman" w:cs="Times New Roman"/>
          <w:sz w:val="24"/>
          <w:szCs w:val="24"/>
        </w:rPr>
        <w:t>.</w:t>
      </w:r>
    </w:p>
    <w:p w:rsidR="00E50E40" w:rsidRDefault="00E50E40" w:rsidP="00CF7A0B">
      <w:pPr>
        <w:pStyle w:val="a3"/>
        <w:spacing w:before="0" w:beforeAutospacing="0" w:after="0" w:afterAutospacing="0"/>
        <w:ind w:firstLine="851"/>
        <w:rPr>
          <w:b/>
          <w:bCs/>
          <w:color w:val="FF0000"/>
        </w:rPr>
      </w:pPr>
    </w:p>
    <w:p w:rsidR="00DA5CAA" w:rsidRPr="007A68B2" w:rsidRDefault="00DA5CAA" w:rsidP="00CF7A0B">
      <w:pPr>
        <w:pStyle w:val="a3"/>
        <w:spacing w:before="0" w:beforeAutospacing="0" w:after="0" w:afterAutospacing="0"/>
        <w:ind w:firstLine="851"/>
        <w:jc w:val="center"/>
      </w:pPr>
      <w:r w:rsidRPr="00E50E40">
        <w:rPr>
          <w:b/>
          <w:bCs/>
        </w:rPr>
        <w:t>Связь с другими школьными спортивными клубами и спортивными организациями</w:t>
      </w:r>
    </w:p>
    <w:p w:rsidR="009A353D" w:rsidRPr="009A353D" w:rsidRDefault="00203242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ШСК «МЫ» активно взаимодействует со школьными спорт</w:t>
      </w:r>
      <w:r w:rsidR="007657AC" w:rsidRPr="009A353D">
        <w:t>ивными</w:t>
      </w:r>
      <w:r w:rsidRPr="009A353D">
        <w:t xml:space="preserve"> кл</w:t>
      </w:r>
      <w:r w:rsidR="007657AC" w:rsidRPr="009A353D">
        <w:t>убами ОШ №41, СШ №67, 77, а</w:t>
      </w:r>
      <w:r w:rsidRPr="009A353D">
        <w:t xml:space="preserve"> также спортивными организациями</w:t>
      </w:r>
      <w:r w:rsidR="009A353D" w:rsidRPr="009A353D">
        <w:t xml:space="preserve"> -</w:t>
      </w:r>
      <w:r w:rsidRPr="009A353D">
        <w:t xml:space="preserve"> </w:t>
      </w:r>
      <w:r w:rsidR="009A353D" w:rsidRPr="009A353D">
        <w:t xml:space="preserve">Центром физической культуры и спорта «Медведь», МОУ ДО </w:t>
      </w:r>
      <w:r w:rsidR="00E50E40">
        <w:t xml:space="preserve">Станция туризма и экскурсий </w:t>
      </w:r>
      <w:r w:rsidR="009A353D" w:rsidRPr="009A353D">
        <w:t>«Абрис», Спортивный Клуб "Буревестник - Верхняя Волга", волонтёрским центром «Стриж», АШСК города Ярославля.</w:t>
      </w:r>
    </w:p>
    <w:p w:rsidR="00203242" w:rsidRPr="009A353D" w:rsidRDefault="00DA5CAA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 xml:space="preserve">Важным условием эффективной и результативной работы школьного спортивного клуба является не только учебно-тренировочный процесс, школьные физкультурно-спортивные мероприятия, но и товарищеские встречи со спортивными командами других школьных спортивных клубов и образовательных организаций. Такие встречи помогают совершенствованию полученных навыков в спортивных секциях и кружках, формируют чувство соперничества, мотивируют к более серьезной подготовке и являются бесценным опытом, что становится залогом успеха. </w:t>
      </w:r>
      <w:r w:rsidR="00C53441" w:rsidRPr="009A353D">
        <w:t>ШСК «МЫ</w:t>
      </w:r>
      <w:r w:rsidRPr="009A353D">
        <w:t>» регулярно проводит товарищеские встречи по волейболу, баскетболу, нас</w:t>
      </w:r>
      <w:r w:rsidR="00C53441" w:rsidRPr="009A353D">
        <w:t>тольному теннису и пионерболу</w:t>
      </w:r>
      <w:r w:rsidRPr="009A353D">
        <w:t xml:space="preserve">, как на своей спортивной площадке, так и на </w:t>
      </w:r>
      <w:r w:rsidR="00E50E40">
        <w:t>территории</w:t>
      </w:r>
      <w:r w:rsidR="0035100B" w:rsidRPr="009A353D">
        <w:t xml:space="preserve"> соперника. </w:t>
      </w:r>
    </w:p>
    <w:p w:rsidR="00DA5CAA" w:rsidRPr="009A353D" w:rsidRDefault="00DA5CAA" w:rsidP="003F2625">
      <w:pPr>
        <w:pStyle w:val="a3"/>
        <w:spacing w:before="0" w:beforeAutospacing="0" w:after="0" w:afterAutospacing="0"/>
        <w:jc w:val="both"/>
      </w:pPr>
    </w:p>
    <w:p w:rsidR="0053579E" w:rsidRPr="0053579E" w:rsidRDefault="009A353D" w:rsidP="0053579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50E40">
        <w:rPr>
          <w:b/>
          <w:bCs/>
        </w:rPr>
        <w:t>Распространение информации через с</w:t>
      </w:r>
      <w:r w:rsidR="00C71ACA" w:rsidRPr="00E50E40">
        <w:rPr>
          <w:b/>
          <w:bCs/>
        </w:rPr>
        <w:t>оциальные сети</w:t>
      </w:r>
    </w:p>
    <w:p w:rsidR="00994071" w:rsidRPr="009A353D" w:rsidRDefault="00DA5CAA" w:rsidP="0053579E">
      <w:pPr>
        <w:pStyle w:val="a3"/>
        <w:spacing w:before="0" w:beforeAutospacing="0" w:after="0" w:afterAutospacing="0"/>
        <w:jc w:val="both"/>
        <w:rPr>
          <w:color w:val="FF0000"/>
        </w:rPr>
      </w:pPr>
      <w:r w:rsidRPr="009A353D">
        <w:t xml:space="preserve"> Большое значение имеет вовлечение обучающихся и членов их семей в занятия физической культурой и спортом. Для этих цел</w:t>
      </w:r>
      <w:r w:rsidR="00C53441" w:rsidRPr="009A353D">
        <w:t xml:space="preserve">ей </w:t>
      </w:r>
      <w:r w:rsidR="00A64774" w:rsidRPr="009A353D">
        <w:t>в 201</w:t>
      </w:r>
      <w:r w:rsidR="00203242" w:rsidRPr="009A353D">
        <w:t>6</w:t>
      </w:r>
      <w:r w:rsidR="00A64774" w:rsidRPr="009A353D">
        <w:t xml:space="preserve"> </w:t>
      </w:r>
      <w:r w:rsidR="00A64774" w:rsidRPr="00CF7A0B">
        <w:t xml:space="preserve">году </w:t>
      </w:r>
      <w:r w:rsidR="00203242" w:rsidRPr="00CF7A0B">
        <w:t xml:space="preserve">ВКонтакте </w:t>
      </w:r>
      <w:r w:rsidR="00C53441" w:rsidRPr="00CF7A0B">
        <w:t>был</w:t>
      </w:r>
      <w:r w:rsidR="00A64774" w:rsidRPr="00CF7A0B">
        <w:t xml:space="preserve">о </w:t>
      </w:r>
      <w:r w:rsidR="00A64774" w:rsidRPr="009A353D">
        <w:t>создано сообщество</w:t>
      </w:r>
      <w:r w:rsidR="00C53441" w:rsidRPr="009A353D">
        <w:t xml:space="preserve"> </w:t>
      </w:r>
      <w:r w:rsidR="00161566">
        <w:t xml:space="preserve">«ГТО – это Я! </w:t>
      </w:r>
      <w:r w:rsidR="00A64774" w:rsidRPr="009A353D">
        <w:t>ГТО – это – МЫ! ГТО – это будущее нашей страны!</w:t>
      </w:r>
      <w:r w:rsidR="00161566">
        <w:t>»</w:t>
      </w:r>
      <w:r w:rsidR="00994071" w:rsidRPr="009A353D">
        <w:rPr>
          <w:rFonts w:eastAsiaTheme="minorHAnsi"/>
          <w:lang w:eastAsia="en-US"/>
        </w:rPr>
        <w:t xml:space="preserve"> </w:t>
      </w:r>
    </w:p>
    <w:p w:rsidR="0056634D" w:rsidRDefault="001C5D55" w:rsidP="0053579E">
      <w:pPr>
        <w:pStyle w:val="a3"/>
        <w:spacing w:before="0" w:beforeAutospacing="0" w:after="0" w:afterAutospacing="0"/>
        <w:jc w:val="both"/>
      </w:pPr>
      <w:hyperlink r:id="rId9" w:history="1">
        <w:r w:rsidR="00203242" w:rsidRPr="009A353D">
          <w:rPr>
            <w:rStyle w:val="a4"/>
          </w:rPr>
          <w:t>https://vk.com/club142901618</w:t>
        </w:r>
      </w:hyperlink>
      <w:r w:rsidR="00203242" w:rsidRPr="009A353D">
        <w:t>, которое является информационным инструментом.</w:t>
      </w:r>
      <w:r w:rsidR="008F0FED">
        <w:t xml:space="preserve"> На сайте школы </w:t>
      </w:r>
      <w:hyperlink r:id="rId10" w:history="1">
        <w:r w:rsidR="0025552F" w:rsidRPr="009A353D">
          <w:rPr>
            <w:rStyle w:val="a4"/>
          </w:rPr>
          <w:t>https://school69.edu.yar.ru/shkolniy_sportivniy_klub/shkolniy_sportivniy_klub.html</w:t>
        </w:r>
      </w:hyperlink>
      <w:r w:rsidR="0025552F" w:rsidRPr="009A353D">
        <w:t xml:space="preserve"> создан раздел «Школьный спортивный клуб», в котором публикуется информация о дея</w:t>
      </w:r>
      <w:r w:rsidR="00E50E40">
        <w:t xml:space="preserve">тельности клуба и раздел </w:t>
      </w:r>
      <w:r w:rsidR="00E50E40" w:rsidRPr="008F0FED">
        <w:t>«ГТО».</w:t>
      </w:r>
      <w:r w:rsidR="00E50E40">
        <w:t xml:space="preserve"> </w:t>
      </w:r>
      <w:r w:rsidR="00A64774" w:rsidRPr="009A353D">
        <w:t>Он</w:t>
      </w:r>
      <w:r w:rsidR="0025552F" w:rsidRPr="009A353D">
        <w:t>и</w:t>
      </w:r>
      <w:r w:rsidR="00A64774" w:rsidRPr="009A353D">
        <w:t xml:space="preserve"> </w:t>
      </w:r>
      <w:r w:rsidR="00DA5CAA" w:rsidRPr="009A353D">
        <w:t>позвол</w:t>
      </w:r>
      <w:r w:rsidR="00A64774" w:rsidRPr="009A353D">
        <w:t>я</w:t>
      </w:r>
      <w:r w:rsidR="0025552F" w:rsidRPr="009A353D">
        <w:t>ю</w:t>
      </w:r>
      <w:r w:rsidR="00E50E40">
        <w:t xml:space="preserve">т донести информацию о ШСК, ВФСК ГТО и </w:t>
      </w:r>
      <w:r w:rsidR="00A64774" w:rsidRPr="009A353D">
        <w:t xml:space="preserve">всей физкультурно – оздоровительной и спортивно – массовой работе, осуществляющейся в средней школе №69 </w:t>
      </w:r>
      <w:r w:rsidR="00DA5CAA" w:rsidRPr="009A353D">
        <w:t>в любое время для самой широкой аудитории.</w:t>
      </w:r>
      <w:r w:rsidR="00161566">
        <w:t xml:space="preserve"> О</w:t>
      </w:r>
      <w:r w:rsidR="0056634D">
        <w:t xml:space="preserve"> деятельности</w:t>
      </w:r>
      <w:r w:rsidR="00161566">
        <w:t xml:space="preserve"> нашего спортивного клуба также </w:t>
      </w:r>
      <w:r w:rsidR="0056634D">
        <w:t>освещается на страницах интернет-ресурсов следующих сообществ:</w:t>
      </w:r>
    </w:p>
    <w:p w:rsidR="0015498D" w:rsidRDefault="0015498D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lastRenderedPageBreak/>
        <w:t xml:space="preserve">«Наша школа» (сообщество средней школы №69) </w:t>
      </w:r>
      <w:hyperlink r:id="rId11" w:history="1">
        <w:r w:rsidRPr="00840D55">
          <w:rPr>
            <w:rStyle w:val="a4"/>
          </w:rPr>
          <w:t>https://vk.com/club128976138</w:t>
        </w:r>
      </w:hyperlink>
    </w:p>
    <w:p w:rsidR="0015498D" w:rsidRDefault="0015498D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t xml:space="preserve">МДОУ «Детский сад №104» - Березка </w:t>
      </w:r>
      <w:hyperlink r:id="rId12" w:history="1">
        <w:r w:rsidRPr="00840D55">
          <w:rPr>
            <w:rStyle w:val="a4"/>
          </w:rPr>
          <w:t>https://vk.com/det_sad_104_yar</w:t>
        </w:r>
      </w:hyperlink>
    </w:p>
    <w:p w:rsidR="00F35FF9" w:rsidRDefault="00F35FF9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Волонтерский центр «Стриж»</w:t>
      </w:r>
      <w:r w:rsidRPr="00F35FF9">
        <w:t xml:space="preserve"> </w:t>
      </w:r>
      <w:hyperlink r:id="rId13" w:history="1">
        <w:r w:rsidRPr="00840D55">
          <w:rPr>
            <w:rStyle w:val="a4"/>
          </w:rPr>
          <w:t>https://vk.com/public192310247</w:t>
        </w:r>
      </w:hyperlink>
    </w:p>
    <w:p w:rsidR="00F35FF9" w:rsidRDefault="00F35FF9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Ассоциация школьных спортивных клубов «</w:t>
      </w:r>
      <w:r w:rsidR="0025552F" w:rsidRPr="009A353D">
        <w:t>АШСК</w:t>
      </w:r>
      <w:r>
        <w:t>» города Ярославля</w:t>
      </w:r>
      <w:r w:rsidR="0025552F" w:rsidRPr="009A353D">
        <w:t xml:space="preserve"> </w:t>
      </w:r>
      <w:hyperlink r:id="rId14" w:history="1">
        <w:r w:rsidRPr="00840D55">
          <w:rPr>
            <w:rStyle w:val="a4"/>
          </w:rPr>
          <w:t>https://vk.com/club145386591</w:t>
        </w:r>
      </w:hyperlink>
    </w:p>
    <w:p w:rsidR="0015498D" w:rsidRDefault="00F35FF9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t>Спортивный клуб «</w:t>
      </w:r>
      <w:r w:rsidR="0025552F" w:rsidRPr="009A353D">
        <w:t>Буревестник</w:t>
      </w:r>
      <w:r>
        <w:t xml:space="preserve"> – Верхняя Волга»</w:t>
      </w:r>
      <w:r w:rsidR="0025552F" w:rsidRPr="009A353D">
        <w:t xml:space="preserve"> </w:t>
      </w:r>
      <w:hyperlink r:id="rId15" w:history="1">
        <w:r w:rsidRPr="00840D55">
          <w:rPr>
            <w:rStyle w:val="a4"/>
          </w:rPr>
          <w:t>https://vk.com/sport_76</w:t>
        </w:r>
      </w:hyperlink>
      <w:r>
        <w:t xml:space="preserve"> </w:t>
      </w:r>
    </w:p>
    <w:p w:rsidR="0015498D" w:rsidRDefault="0015498D" w:rsidP="00CF7A0B">
      <w:pPr>
        <w:pStyle w:val="a3"/>
        <w:numPr>
          <w:ilvl w:val="0"/>
          <w:numId w:val="21"/>
        </w:numPr>
        <w:spacing w:before="0" w:beforeAutospacing="0" w:after="0" w:afterAutospacing="0"/>
      </w:pPr>
      <w:r>
        <w:t xml:space="preserve">Департамент образования мэрии города Ярославля </w:t>
      </w:r>
      <w:hyperlink r:id="rId16" w:history="1">
        <w:r w:rsidRPr="00840D55">
          <w:rPr>
            <w:rStyle w:val="a4"/>
          </w:rPr>
          <w:t>https://vk.com/depobryar</w:t>
        </w:r>
      </w:hyperlink>
    </w:p>
    <w:p w:rsidR="0025552F" w:rsidRPr="009A353D" w:rsidRDefault="0053579E" w:rsidP="003F262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A353D">
        <w:rPr>
          <w:noProof/>
        </w:rPr>
        <w:drawing>
          <wp:anchor distT="0" distB="0" distL="114300" distR="114300" simplePos="0" relativeHeight="251655680" behindDoc="1" locked="0" layoutInCell="1" allowOverlap="1" wp14:anchorId="3B142ADE" wp14:editId="0FBD68BC">
            <wp:simplePos x="0" y="0"/>
            <wp:positionH relativeFrom="page">
              <wp:posOffset>2437765</wp:posOffset>
            </wp:positionH>
            <wp:positionV relativeFrom="paragraph">
              <wp:posOffset>176530</wp:posOffset>
            </wp:positionV>
            <wp:extent cx="3286125" cy="1842135"/>
            <wp:effectExtent l="0" t="0" r="9525" b="5715"/>
            <wp:wrapThrough wrapText="bothSides">
              <wp:wrapPolygon edited="0">
                <wp:start x="0" y="0"/>
                <wp:lineTo x="0" y="21444"/>
                <wp:lineTo x="21537" y="21444"/>
                <wp:lineTo x="21537" y="0"/>
                <wp:lineTo x="0" y="0"/>
              </wp:wrapPolygon>
            </wp:wrapThrough>
            <wp:docPr id="1" name="Рисунок 1" descr="https://sun9-66.userapi.com/impf/c836438/v836438292/2785a/OtytmTAa6EQ.jpg?size=1280x718&amp;quality=96&amp;sign=468089e01193cd3ddd826bfccc7b0a7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f/c836438/v836438292/2785a/OtytmTAa6EQ.jpg?size=1280x718&amp;quality=96&amp;sign=468089e01193cd3ddd826bfccc7b0a72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52F" w:rsidRPr="009A353D">
        <w:rPr>
          <w:b/>
          <w:bCs/>
        </w:rPr>
        <w:br w:type="page"/>
      </w:r>
    </w:p>
    <w:p w:rsidR="00DA5CAA" w:rsidRDefault="00DA5CAA" w:rsidP="003F26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A353D">
        <w:rPr>
          <w:b/>
          <w:bCs/>
        </w:rPr>
        <w:lastRenderedPageBreak/>
        <w:t>ЗАКЛЮЧЕНИЕ</w:t>
      </w:r>
    </w:p>
    <w:p w:rsidR="007211AE" w:rsidRPr="009A353D" w:rsidRDefault="007211AE" w:rsidP="003F2625">
      <w:pPr>
        <w:pStyle w:val="a3"/>
        <w:spacing w:before="0" w:beforeAutospacing="0" w:after="0" w:afterAutospacing="0"/>
        <w:jc w:val="center"/>
      </w:pPr>
    </w:p>
    <w:p w:rsidR="00DA5CAA" w:rsidRDefault="005A1A37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Механизм взаимодействия </w:t>
      </w:r>
      <w:r w:rsidR="0056634D">
        <w:t xml:space="preserve">ШСК с </w:t>
      </w:r>
      <w:r w:rsidR="00556E2D">
        <w:t xml:space="preserve">целевыми </w:t>
      </w:r>
      <w:r w:rsidR="0056634D">
        <w:t>социальными группами населения</w:t>
      </w:r>
      <w:r w:rsidR="00B819DE">
        <w:t xml:space="preserve"> микрорайона </w:t>
      </w:r>
      <w:r w:rsidR="00A3050B">
        <w:t>«</w:t>
      </w:r>
      <w:r w:rsidR="00B819DE">
        <w:t>Резинотехника</w:t>
      </w:r>
      <w:r w:rsidR="00A3050B">
        <w:t>»</w:t>
      </w:r>
      <w:r w:rsidR="00B819DE">
        <w:t xml:space="preserve"> Заволжског</w:t>
      </w:r>
      <w:r w:rsidR="00084E1C">
        <w:t>о района города Ярославля показывает положительные результаты:</w:t>
      </w:r>
    </w:p>
    <w:p w:rsidR="005B6B66" w:rsidRDefault="00084E1C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>
        <w:t>Повысился</w:t>
      </w:r>
      <w:r w:rsidR="007211AE">
        <w:t xml:space="preserve"> </w:t>
      </w:r>
      <w:r w:rsidR="00D559DE">
        <w:t>интерес</w:t>
      </w:r>
      <w:r w:rsidR="005B6B66" w:rsidRPr="005B6B66">
        <w:t xml:space="preserve"> обучающихся к систематическим занятиям физической культурой и спортом, здоровому образу жизни.</w:t>
      </w:r>
    </w:p>
    <w:p w:rsidR="00DA5CAA" w:rsidRDefault="00B819DE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>
        <w:t>У</w:t>
      </w:r>
      <w:r w:rsidR="00084E1C">
        <w:t>величилось</w:t>
      </w:r>
      <w:r>
        <w:t xml:space="preserve"> ко</w:t>
      </w:r>
      <w:r w:rsidR="00084E1C">
        <w:t>личество, качество</w:t>
      </w:r>
      <w:r w:rsidR="00DA5CAA" w:rsidRPr="009A353D">
        <w:t xml:space="preserve"> </w:t>
      </w:r>
      <w:r w:rsidR="00084E1C">
        <w:t>и массовость</w:t>
      </w:r>
      <w:r w:rsidR="00C27116">
        <w:t xml:space="preserve"> </w:t>
      </w:r>
      <w:r w:rsidR="00DA5CAA" w:rsidRPr="009A353D">
        <w:t xml:space="preserve">проводимых школьных спортивных мероприятий, что благоприятно сказалось на результативности </w:t>
      </w:r>
      <w:r w:rsidR="00A3050B">
        <w:t>клуба</w:t>
      </w:r>
      <w:r w:rsidR="00FB5026">
        <w:t xml:space="preserve"> за счет увеличения </w:t>
      </w:r>
      <w:r w:rsidR="00DA5CAA" w:rsidRPr="009A353D">
        <w:t>призовых мест в соре</w:t>
      </w:r>
      <w:r w:rsidR="00084E1C">
        <w:t>внованиях</w:t>
      </w:r>
      <w:r w:rsidR="00C27116">
        <w:t>.</w:t>
      </w:r>
    </w:p>
    <w:p w:rsidR="00F155AA" w:rsidRDefault="00084E1C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>
        <w:t>Возросло количество выпускников</w:t>
      </w:r>
      <w:r w:rsidR="002E2C98" w:rsidRPr="009A353D">
        <w:t>, поступающих в колледжи и ВУЗы на факультеты спортивной направленности.</w:t>
      </w:r>
    </w:p>
    <w:p w:rsidR="00F155AA" w:rsidRDefault="00084E1C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>
        <w:t>Увеличилось ежегодное</w:t>
      </w:r>
      <w:r w:rsidR="00C27116">
        <w:t xml:space="preserve"> кол</w:t>
      </w:r>
      <w:r>
        <w:t>ичество</w:t>
      </w:r>
      <w:r w:rsidR="00C27116">
        <w:t xml:space="preserve"> участников тестирования</w:t>
      </w:r>
      <w:r w:rsidR="002E2C98" w:rsidRPr="009A353D">
        <w:t xml:space="preserve"> по </w:t>
      </w:r>
      <w:r w:rsidR="00C27116">
        <w:t>ВФСК ГТО, получивших знаки отличия.</w:t>
      </w:r>
    </w:p>
    <w:p w:rsidR="005B6B66" w:rsidRDefault="00D559DE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>
        <w:t xml:space="preserve">Повысился </w:t>
      </w:r>
      <w:r w:rsidR="005B6B66" w:rsidRPr="005B6B66">
        <w:t>а</w:t>
      </w:r>
      <w:r>
        <w:t>вторитет</w:t>
      </w:r>
      <w:r w:rsidR="005B6B66">
        <w:t xml:space="preserve"> педагогов и родителей и всего образовательного учреждения в микрорайоне.</w:t>
      </w:r>
    </w:p>
    <w:p w:rsidR="00F155AA" w:rsidRDefault="005A1A37" w:rsidP="00CF7A0B">
      <w:pPr>
        <w:pStyle w:val="a3"/>
        <w:numPr>
          <w:ilvl w:val="0"/>
          <w:numId w:val="18"/>
        </w:numPr>
        <w:spacing w:before="0" w:beforeAutospacing="0" w:after="0" w:afterAutospacing="0"/>
        <w:ind w:left="0" w:firstLine="851"/>
        <w:jc w:val="both"/>
      </w:pPr>
      <w:r w:rsidRPr="005A1A37">
        <w:t>В результате просветительной, агитационной, образовательной работы и пропаганды здорового и спорти</w:t>
      </w:r>
      <w:r w:rsidR="00A3050B">
        <w:t xml:space="preserve">вного образа жизни </w:t>
      </w:r>
      <w:bookmarkStart w:id="0" w:name="_GoBack"/>
      <w:bookmarkEnd w:id="0"/>
      <w:r w:rsidRPr="005A1A37">
        <w:t>изменилось отношение к проведению своего сво</w:t>
      </w:r>
      <w:r w:rsidR="00A3050B">
        <w:t>бо</w:t>
      </w:r>
      <w:r w:rsidRPr="005A1A37">
        <w:t>дного времени у жителей микрорайона.</w:t>
      </w:r>
    </w:p>
    <w:p w:rsidR="00A3050B" w:rsidRPr="009A353D" w:rsidRDefault="00A3050B" w:rsidP="003F2625">
      <w:pPr>
        <w:pStyle w:val="a3"/>
        <w:spacing w:before="0" w:beforeAutospacing="0" w:after="0" w:afterAutospacing="0"/>
        <w:jc w:val="both"/>
      </w:pPr>
    </w:p>
    <w:p w:rsidR="009A353D" w:rsidRDefault="00A3050B" w:rsidP="003F2625">
      <w:pPr>
        <w:pStyle w:val="a3"/>
        <w:spacing w:before="0" w:beforeAutospacing="0" w:after="0" w:afterAutospacing="0"/>
        <w:jc w:val="center"/>
        <w:rPr>
          <w:b/>
        </w:rPr>
      </w:pPr>
      <w:r w:rsidRPr="00A3050B">
        <w:rPr>
          <w:b/>
        </w:rPr>
        <w:t>Перспективы дальнейшего развития</w:t>
      </w:r>
      <w:r>
        <w:rPr>
          <w:b/>
        </w:rPr>
        <w:t xml:space="preserve"> </w:t>
      </w:r>
    </w:p>
    <w:p w:rsidR="00A3050B" w:rsidRPr="00A3050B" w:rsidRDefault="00A3050B" w:rsidP="003F2625">
      <w:pPr>
        <w:pStyle w:val="a3"/>
        <w:spacing w:before="0" w:beforeAutospacing="0" w:after="0" w:afterAutospacing="0"/>
        <w:jc w:val="center"/>
        <w:rPr>
          <w:b/>
        </w:rPr>
      </w:pPr>
    </w:p>
    <w:p w:rsidR="009A353D" w:rsidRDefault="00A3050B" w:rsidP="00CF7A0B">
      <w:pPr>
        <w:pStyle w:val="a3"/>
        <w:numPr>
          <w:ilvl w:val="0"/>
          <w:numId w:val="19"/>
        </w:numPr>
        <w:spacing w:before="0" w:beforeAutospacing="0" w:after="0" w:afterAutospacing="0"/>
        <w:ind w:left="0" w:firstLine="851"/>
        <w:jc w:val="both"/>
      </w:pPr>
      <w:r>
        <w:t>организация взаимодействия</w:t>
      </w:r>
      <w:r w:rsidR="009A353D" w:rsidRPr="009A353D">
        <w:t xml:space="preserve"> </w:t>
      </w:r>
      <w:r>
        <w:t>с образовательными учреждениями</w:t>
      </w:r>
      <w:r w:rsidR="009A353D" w:rsidRPr="009A353D">
        <w:t xml:space="preserve"> других микрорайонов города Ярославля;</w:t>
      </w:r>
    </w:p>
    <w:p w:rsidR="00D559DE" w:rsidRDefault="00D559DE" w:rsidP="00CF7A0B">
      <w:pPr>
        <w:pStyle w:val="a3"/>
        <w:numPr>
          <w:ilvl w:val="0"/>
          <w:numId w:val="19"/>
        </w:numPr>
        <w:spacing w:before="0" w:beforeAutospacing="0" w:after="0" w:afterAutospacing="0"/>
        <w:ind w:left="0" w:firstLine="851"/>
        <w:jc w:val="both"/>
      </w:pPr>
      <w:r>
        <w:t>привлечение спонсоров для приобретения нестандартного оборудования и поощрения победителей</w:t>
      </w:r>
      <w:r w:rsidR="00A3050B">
        <w:t>;</w:t>
      </w:r>
    </w:p>
    <w:p w:rsidR="00D559DE" w:rsidRDefault="00D559DE" w:rsidP="00CF7A0B">
      <w:pPr>
        <w:pStyle w:val="a3"/>
        <w:numPr>
          <w:ilvl w:val="0"/>
          <w:numId w:val="19"/>
        </w:numPr>
        <w:spacing w:before="0" w:beforeAutospacing="0" w:after="0" w:afterAutospacing="0"/>
        <w:ind w:left="0" w:firstLine="851"/>
        <w:jc w:val="both"/>
      </w:pPr>
      <w:r>
        <w:t>вовлечение родителей и другого взрослого населе</w:t>
      </w:r>
      <w:r w:rsidR="00A3050B">
        <w:t>ния в волонтерскую деятельность;</w:t>
      </w:r>
    </w:p>
    <w:p w:rsidR="00D559DE" w:rsidRPr="009A353D" w:rsidRDefault="00D559DE" w:rsidP="00CF7A0B">
      <w:pPr>
        <w:pStyle w:val="a3"/>
        <w:numPr>
          <w:ilvl w:val="0"/>
          <w:numId w:val="19"/>
        </w:numPr>
        <w:spacing w:before="0" w:beforeAutospacing="0" w:after="0" w:afterAutospacing="0"/>
        <w:ind w:left="0" w:firstLine="851"/>
        <w:jc w:val="both"/>
      </w:pPr>
      <w:r>
        <w:t>распространение опыта, дающего положительные результаты работы.</w:t>
      </w:r>
    </w:p>
    <w:p w:rsidR="00F155AA" w:rsidRPr="009A353D" w:rsidRDefault="00F155AA" w:rsidP="003F2625">
      <w:pPr>
        <w:pStyle w:val="a3"/>
        <w:spacing w:before="0" w:beforeAutospacing="0" w:after="0" w:afterAutospacing="0"/>
        <w:jc w:val="both"/>
      </w:pPr>
    </w:p>
    <w:p w:rsidR="00237E9A" w:rsidRPr="00D559DE" w:rsidRDefault="00237E9A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9DE">
        <w:rPr>
          <w:rFonts w:ascii="Times New Roman" w:hAnsi="Times New Roman" w:cs="Times New Roman"/>
          <w:sz w:val="24"/>
          <w:szCs w:val="24"/>
        </w:rPr>
        <w:t>Писательница Хелен Келлер сказала: «В одиночку можно сделать так мало, но вместе можно сделать так много». Мы – одна команда!  Мы – семья! Мы – единое целое! Каждый член клуба гордится этим. У нас есть для этого все необходимое: общие интересы, цели, желание поддерживать друг друга, умение вовремя подставить плечо, когда надо – пожурить, но чаще – похвалить, вдохновляя на новые свершения. Нам хорошо быть одной командой, потому что мы хотим быть ею, стремимся к этому. Всегда рады поддержать тех, кто ещё одинок в этом бескрайнем океане жизни.</w:t>
      </w:r>
    </w:p>
    <w:p w:rsidR="00197913" w:rsidRDefault="00237E9A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59DE">
        <w:rPr>
          <w:rFonts w:ascii="Times New Roman" w:hAnsi="Times New Roman" w:cs="Times New Roman"/>
          <w:sz w:val="24"/>
          <w:szCs w:val="24"/>
        </w:rPr>
        <w:t xml:space="preserve">Нам ещё многое предстоит сделать. Мы всегда помним, что от эффективности нашей работы зависит качество жизни подрастающего поколения, поэтому девиз нашего клуба: </w:t>
      </w:r>
    </w:p>
    <w:p w:rsidR="00CF7A0B" w:rsidRDefault="00CF7A0B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9A" w:rsidRPr="00436B24" w:rsidRDefault="00237E9A" w:rsidP="00CF7A0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6B24">
        <w:rPr>
          <w:rFonts w:ascii="Times New Roman" w:hAnsi="Times New Roman" w:cs="Times New Roman"/>
          <w:i/>
          <w:sz w:val="24"/>
          <w:szCs w:val="24"/>
        </w:rPr>
        <w:t>«Когда мы едины – мы непобедимы!»</w:t>
      </w:r>
    </w:p>
    <w:p w:rsidR="008E0290" w:rsidRPr="009A353D" w:rsidRDefault="008E0290" w:rsidP="003F262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A353D">
        <w:rPr>
          <w:b/>
          <w:bCs/>
        </w:rPr>
        <w:br w:type="page"/>
      </w:r>
    </w:p>
    <w:p w:rsidR="00DA5CAA" w:rsidRDefault="00DA5CAA" w:rsidP="003F262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A353D">
        <w:rPr>
          <w:b/>
          <w:bCs/>
        </w:rPr>
        <w:lastRenderedPageBreak/>
        <w:t>СПИСОК ЛИТЕРАТУРЫ</w:t>
      </w:r>
    </w:p>
    <w:p w:rsidR="000444CB" w:rsidRPr="009A353D" w:rsidRDefault="000444CB" w:rsidP="003F2625">
      <w:pPr>
        <w:pStyle w:val="a3"/>
        <w:spacing w:before="0" w:beforeAutospacing="0" w:after="0" w:afterAutospacing="0"/>
        <w:jc w:val="center"/>
      </w:pPr>
    </w:p>
    <w:p w:rsidR="000444CB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 w:rsidRPr="000444CB">
        <w:t xml:space="preserve">1. Айзман, Р. И. Здоровье населения России: медико-социальные и психологические </w:t>
      </w:r>
      <w:r w:rsidR="00CF7A0B">
        <w:t>аспекты его формирования/ Р. И. Азман. - Новосибирск</w:t>
      </w:r>
      <w:r w:rsidRPr="000444CB">
        <w:t>: Изд-во СО РАМН, 1966.</w:t>
      </w:r>
    </w:p>
    <w:p w:rsidR="00B86BF5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2</w:t>
      </w:r>
      <w:r w:rsidR="00B86BF5" w:rsidRPr="009A353D">
        <w:t xml:space="preserve">. Акьюлов Р.И. Роль семьи в жизнедеятельности государственных служащих: Автореф. дис. … канд. социол. наук. Екатеринбург, 2005. 21 с. </w:t>
      </w:r>
    </w:p>
    <w:p w:rsidR="00B86BF5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3</w:t>
      </w:r>
      <w:r w:rsidR="00B86BF5" w:rsidRPr="009A353D">
        <w:t>. Байер К., Шейнбург Л. Здоровый образ жизни. М.: Физкультура и спорт, 1991. 100 с.</w:t>
      </w:r>
    </w:p>
    <w:p w:rsidR="000444CB" w:rsidRDefault="000444CB" w:rsidP="00CF7A0B">
      <w:pPr>
        <w:pStyle w:val="a3"/>
        <w:spacing w:before="0" w:beforeAutospacing="0" w:after="0" w:afterAutospacing="0"/>
        <w:ind w:firstLine="851"/>
        <w:jc w:val="both"/>
      </w:pPr>
      <w:r w:rsidRPr="000444CB">
        <w:t>Бальсевич, В. К. Концепция альтернативных форм организации физического восп</w:t>
      </w:r>
      <w:r w:rsidR="00CF7A0B">
        <w:t>итания детей и молодёжи.</w:t>
      </w:r>
      <w:r w:rsidRPr="000444CB">
        <w:t>/ В. К. Бальсевич.// Физическая культура: воспитание, образование, тренировка. - 1966-№ 1.</w:t>
      </w:r>
    </w:p>
    <w:p w:rsidR="000444CB" w:rsidRPr="000444CB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4. </w:t>
      </w:r>
      <w:r w:rsidRPr="000444CB">
        <w:t>Бальсевич, В. К. Спортивный вектор физического воспи</w:t>
      </w:r>
      <w:r w:rsidR="00CF7A0B">
        <w:t>тания в российской школе</w:t>
      </w:r>
      <w:r w:rsidRPr="000444CB">
        <w:t>/ В. К.</w:t>
      </w:r>
    </w:p>
    <w:p w:rsidR="00B86BF5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5. </w:t>
      </w:r>
      <w:r w:rsidR="00B86BF5" w:rsidRPr="009A353D">
        <w:t>Бельц В.Э. Педагогические условия повышения эффективности социализации подростков в учреждениях доп</w:t>
      </w:r>
      <w:r w:rsidR="00CF7A0B">
        <w:t xml:space="preserve">олнительного образования: дис. </w:t>
      </w:r>
      <w:r w:rsidR="00B86BF5" w:rsidRPr="009A353D">
        <w:t>канд. пед. наук / ТГПУ. Томск, 2000. 200 с.</w:t>
      </w:r>
    </w:p>
    <w:p w:rsidR="00B86BF5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6</w:t>
      </w:r>
      <w:r w:rsidR="00B86BF5" w:rsidRPr="009A353D">
        <w:t xml:space="preserve">. Гуров В.Н. Теория и методика социальной работы школы с семьей. М.-Ставрополь: Ставрополь-сервисшкола , 1998. 228 с. </w:t>
      </w:r>
    </w:p>
    <w:p w:rsidR="000444CB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7. </w:t>
      </w:r>
      <w:r w:rsidRPr="000444CB">
        <w:t>Евсеев С.П. Теория и организация адапт</w:t>
      </w:r>
      <w:r w:rsidR="00CF7A0B">
        <w:t>ивной физической культуры</w:t>
      </w:r>
      <w:r w:rsidRPr="000444CB">
        <w:t>: учебник. - М.: Издательство «Спорт», 2016.</w:t>
      </w:r>
    </w:p>
    <w:p w:rsidR="000444CB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8. </w:t>
      </w:r>
      <w:r w:rsidRPr="000444CB">
        <w:t>Желез</w:t>
      </w:r>
      <w:r w:rsidR="00CF7A0B">
        <w:t>няк Ю.Д. Спортивные игры</w:t>
      </w:r>
      <w:r w:rsidRPr="000444CB">
        <w:t>: Учебник. - М.: Академия, 2004.</w:t>
      </w:r>
    </w:p>
    <w:p w:rsidR="00B86BF5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9</w:t>
      </w:r>
      <w:r w:rsidR="00B86BF5" w:rsidRPr="009A353D">
        <w:t>. Здоровьесберегающая деятельность в системе образо</w:t>
      </w:r>
      <w:r w:rsidR="00CF7A0B">
        <w:t>вания: теория и практика</w:t>
      </w:r>
      <w:r w:rsidR="00B86BF5" w:rsidRPr="009A353D">
        <w:t>: учебное пособие / под научной редакцией Э. М. Казина / - Кемерово: Изд-во КРИПКиПРО, 2009. - 347 с.</w:t>
      </w:r>
    </w:p>
    <w:p w:rsidR="00B86BF5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10</w:t>
      </w:r>
      <w:r w:rsidR="00B86BF5" w:rsidRPr="009A353D">
        <w:t>. Казин, Э. М. Разработка системы педагогического руководства физическим воспитанием и раз</w:t>
      </w:r>
      <w:r w:rsidR="00CF7A0B">
        <w:t xml:space="preserve">витием учащихся в школе. </w:t>
      </w:r>
      <w:r w:rsidR="00B86BF5" w:rsidRPr="009A353D">
        <w:t>/ Э. М. Казин. - Кемерово, 1996.</w:t>
      </w:r>
    </w:p>
    <w:p w:rsidR="000444CB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11. </w:t>
      </w:r>
      <w:r w:rsidRPr="000444CB">
        <w:t>Ковален</w:t>
      </w:r>
      <w:r w:rsidR="00CF7A0B">
        <w:t>ко В.И. В помощь учителю</w:t>
      </w:r>
      <w:r w:rsidRPr="000444CB">
        <w:t>: Учебно-методическое издание. - Саратов, 2007.</w:t>
      </w:r>
    </w:p>
    <w:p w:rsidR="00B86BF5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12.</w:t>
      </w:r>
      <w:r w:rsidR="00B86BF5" w:rsidRPr="009A353D">
        <w:t xml:space="preserve"> Лях, В. И. Ориентиры перестройки физического воспитания в общеобразовательно</w:t>
      </w:r>
      <w:r w:rsidR="00CF7A0B">
        <w:t>й школе.</w:t>
      </w:r>
      <w:r w:rsidR="00B86BF5" w:rsidRPr="009A353D">
        <w:t>/ В. И. Лях.// Теория и практика физической культуры.</w:t>
      </w:r>
    </w:p>
    <w:p w:rsidR="00B86BF5" w:rsidRPr="009A353D" w:rsidRDefault="00B86BF5" w:rsidP="00CF7A0B">
      <w:pPr>
        <w:pStyle w:val="a3"/>
        <w:spacing w:before="0" w:beforeAutospacing="0" w:after="0" w:afterAutospacing="0"/>
        <w:ind w:firstLine="851"/>
        <w:jc w:val="both"/>
      </w:pPr>
      <w:r w:rsidRPr="009A353D">
        <w:t>- 1990. -№3.</w:t>
      </w:r>
    </w:p>
    <w:p w:rsidR="00B86BF5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>13</w:t>
      </w:r>
      <w:r w:rsidR="00B86BF5" w:rsidRPr="009A353D">
        <w:t>. Лях, В. И. Концепция физического воспитания детей и подрост</w:t>
      </w:r>
      <w:r w:rsidR="00CF7A0B">
        <w:t>ков. Физическая культура</w:t>
      </w:r>
      <w:r w:rsidR="00B86BF5" w:rsidRPr="009A353D">
        <w:t>: воспитание, образование, тренировка./ В. И. Лях. - 1966. -№ 1.</w:t>
      </w:r>
    </w:p>
    <w:p w:rsidR="000444CB" w:rsidRPr="009A353D" w:rsidRDefault="000444CB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14. </w:t>
      </w:r>
      <w:r w:rsidR="00CF7A0B">
        <w:t>Физическая культура</w:t>
      </w:r>
      <w:r w:rsidRPr="000444CB">
        <w:t>: учебник / В.И. Лях, А.А. Зданевич. - М., 2014.</w:t>
      </w:r>
    </w:p>
    <w:p w:rsidR="00B86BF5" w:rsidRDefault="00E929B5" w:rsidP="00CF7A0B">
      <w:pPr>
        <w:pStyle w:val="a3"/>
        <w:spacing w:before="0" w:beforeAutospacing="0" w:after="0" w:afterAutospacing="0"/>
        <w:ind w:firstLine="851"/>
        <w:jc w:val="both"/>
      </w:pPr>
      <w:r>
        <w:t>15</w:t>
      </w:r>
      <w:r w:rsidR="00B86BF5" w:rsidRPr="009A353D">
        <w:t>. Физическое развитие личности в воспитательно-образо</w:t>
      </w:r>
      <w:r w:rsidR="00CF7A0B">
        <w:t>вательном процессе школы</w:t>
      </w:r>
      <w:r w:rsidR="00B86BF5" w:rsidRPr="009A353D">
        <w:t>: учебное пособие по курсу «Общая и возрастная педагогика» /Э. М. Казин и др. - Кемерово: Кузбассвузиздат, 2005. - 279 с.</w:t>
      </w:r>
    </w:p>
    <w:p w:rsidR="000444CB" w:rsidRPr="009A353D" w:rsidRDefault="00E929B5" w:rsidP="00CF7A0B">
      <w:pPr>
        <w:pStyle w:val="a3"/>
        <w:spacing w:before="0" w:beforeAutospacing="0" w:after="0" w:afterAutospacing="0"/>
        <w:ind w:firstLine="851"/>
        <w:jc w:val="both"/>
      </w:pPr>
      <w:r>
        <w:t xml:space="preserve">16. </w:t>
      </w:r>
      <w:r w:rsidR="000444CB" w:rsidRPr="000444CB">
        <w:t>Щербак А.П. Модернизация технологий и содержания обучения предметной области «Физическая культур</w:t>
      </w:r>
      <w:r w:rsidR="00CF7A0B">
        <w:t>а» в соответствии с ФГОС</w:t>
      </w:r>
      <w:r w:rsidR="000444CB" w:rsidRPr="000444CB">
        <w:t>: методич</w:t>
      </w:r>
      <w:r w:rsidR="00CF7A0B">
        <w:t>еские рекомендации. — Ярославль</w:t>
      </w:r>
      <w:r w:rsidR="000444CB" w:rsidRPr="000444CB">
        <w:t>: ГАУ ДПО ЯО ИРО, 2018.</w:t>
      </w:r>
    </w:p>
    <w:p w:rsidR="00DA5CAA" w:rsidRPr="009A353D" w:rsidRDefault="00DA5CAA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BAF" w:rsidRPr="009A353D" w:rsidRDefault="007A7BAF" w:rsidP="003F2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7BAF" w:rsidRPr="009A353D" w:rsidSect="0053579E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55" w:rsidRDefault="001C5D55" w:rsidP="007A68B2">
      <w:pPr>
        <w:spacing w:after="0" w:line="240" w:lineRule="auto"/>
      </w:pPr>
      <w:r>
        <w:separator/>
      </w:r>
    </w:p>
  </w:endnote>
  <w:endnote w:type="continuationSeparator" w:id="0">
    <w:p w:rsidR="001C5D55" w:rsidRDefault="001C5D55" w:rsidP="007A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385739"/>
      <w:docPartObj>
        <w:docPartGallery w:val="Page Numbers (Bottom of Page)"/>
        <w:docPartUnique/>
      </w:docPartObj>
    </w:sdtPr>
    <w:sdtEndPr/>
    <w:sdtContent>
      <w:p w:rsidR="0053579E" w:rsidRDefault="005357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FED">
          <w:rPr>
            <w:noProof/>
          </w:rPr>
          <w:t>13</w:t>
        </w:r>
        <w:r>
          <w:fldChar w:fldCharType="end"/>
        </w:r>
      </w:p>
    </w:sdtContent>
  </w:sdt>
  <w:p w:rsidR="0053579E" w:rsidRDefault="005357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55" w:rsidRDefault="001C5D55" w:rsidP="007A68B2">
      <w:pPr>
        <w:spacing w:after="0" w:line="240" w:lineRule="auto"/>
      </w:pPr>
      <w:r>
        <w:separator/>
      </w:r>
    </w:p>
  </w:footnote>
  <w:footnote w:type="continuationSeparator" w:id="0">
    <w:p w:rsidR="001C5D55" w:rsidRDefault="001C5D55" w:rsidP="007A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3D"/>
    <w:multiLevelType w:val="hybridMultilevel"/>
    <w:tmpl w:val="9A3A2FF2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6EC"/>
    <w:multiLevelType w:val="multilevel"/>
    <w:tmpl w:val="751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D0922"/>
    <w:multiLevelType w:val="hybridMultilevel"/>
    <w:tmpl w:val="0FDCF06E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419A"/>
    <w:multiLevelType w:val="hybridMultilevel"/>
    <w:tmpl w:val="D4C069A2"/>
    <w:lvl w:ilvl="0" w:tplc="C712ADC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04826"/>
    <w:multiLevelType w:val="hybridMultilevel"/>
    <w:tmpl w:val="378A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F7290"/>
    <w:multiLevelType w:val="multilevel"/>
    <w:tmpl w:val="A89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667FA"/>
    <w:multiLevelType w:val="hybridMultilevel"/>
    <w:tmpl w:val="70D4DC1E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090D"/>
    <w:multiLevelType w:val="hybridMultilevel"/>
    <w:tmpl w:val="E1C62C6E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766C"/>
    <w:multiLevelType w:val="multilevel"/>
    <w:tmpl w:val="B7A6F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84350"/>
    <w:multiLevelType w:val="hybridMultilevel"/>
    <w:tmpl w:val="41106CE4"/>
    <w:lvl w:ilvl="0" w:tplc="C712ADC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554110"/>
    <w:multiLevelType w:val="hybridMultilevel"/>
    <w:tmpl w:val="648E1884"/>
    <w:lvl w:ilvl="0" w:tplc="C712A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046D9C"/>
    <w:multiLevelType w:val="hybridMultilevel"/>
    <w:tmpl w:val="8104F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42D88"/>
    <w:multiLevelType w:val="hybridMultilevel"/>
    <w:tmpl w:val="DFE8434C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7C35"/>
    <w:multiLevelType w:val="hybridMultilevel"/>
    <w:tmpl w:val="72B2A944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A14A9"/>
    <w:multiLevelType w:val="hybridMultilevel"/>
    <w:tmpl w:val="BA2CC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306AF"/>
    <w:multiLevelType w:val="hybridMultilevel"/>
    <w:tmpl w:val="33A23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A7D7E"/>
    <w:multiLevelType w:val="multilevel"/>
    <w:tmpl w:val="B7A6F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EB3475"/>
    <w:multiLevelType w:val="hybridMultilevel"/>
    <w:tmpl w:val="4176BA50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6328"/>
    <w:multiLevelType w:val="hybridMultilevel"/>
    <w:tmpl w:val="9392C7DC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96737"/>
    <w:multiLevelType w:val="hybridMultilevel"/>
    <w:tmpl w:val="0D82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60353"/>
    <w:multiLevelType w:val="hybridMultilevel"/>
    <w:tmpl w:val="6FF6A6E8"/>
    <w:lvl w:ilvl="0" w:tplc="C712A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403B6A"/>
    <w:multiLevelType w:val="hybridMultilevel"/>
    <w:tmpl w:val="24A8CA9E"/>
    <w:lvl w:ilvl="0" w:tplc="C712A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3"/>
  </w:num>
  <w:num w:numId="10">
    <w:abstractNumId w:val="21"/>
  </w:num>
  <w:num w:numId="11">
    <w:abstractNumId w:val="20"/>
  </w:num>
  <w:num w:numId="12">
    <w:abstractNumId w:val="9"/>
  </w:num>
  <w:num w:numId="13">
    <w:abstractNumId w:val="7"/>
  </w:num>
  <w:num w:numId="14">
    <w:abstractNumId w:val="2"/>
  </w:num>
  <w:num w:numId="15">
    <w:abstractNumId w:val="19"/>
  </w:num>
  <w:num w:numId="16">
    <w:abstractNumId w:val="10"/>
  </w:num>
  <w:num w:numId="17">
    <w:abstractNumId w:val="6"/>
  </w:num>
  <w:num w:numId="18">
    <w:abstractNumId w:val="18"/>
  </w:num>
  <w:num w:numId="19">
    <w:abstractNumId w:val="17"/>
  </w:num>
  <w:num w:numId="20">
    <w:abstractNumId w:val="12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C9"/>
    <w:rsid w:val="00002A0E"/>
    <w:rsid w:val="00012F8B"/>
    <w:rsid w:val="000159DD"/>
    <w:rsid w:val="00032407"/>
    <w:rsid w:val="000444CB"/>
    <w:rsid w:val="00052932"/>
    <w:rsid w:val="000550AC"/>
    <w:rsid w:val="00055C3E"/>
    <w:rsid w:val="0006490C"/>
    <w:rsid w:val="00084E1C"/>
    <w:rsid w:val="000A0A44"/>
    <w:rsid w:val="000B649B"/>
    <w:rsid w:val="000E2FBF"/>
    <w:rsid w:val="0012462A"/>
    <w:rsid w:val="00125996"/>
    <w:rsid w:val="0015498D"/>
    <w:rsid w:val="00161566"/>
    <w:rsid w:val="001729FD"/>
    <w:rsid w:val="00197913"/>
    <w:rsid w:val="001A0FB3"/>
    <w:rsid w:val="001B3E24"/>
    <w:rsid w:val="001C19C9"/>
    <w:rsid w:val="001C5D55"/>
    <w:rsid w:val="001D127D"/>
    <w:rsid w:val="001F3EC0"/>
    <w:rsid w:val="00203242"/>
    <w:rsid w:val="0021143A"/>
    <w:rsid w:val="00224F33"/>
    <w:rsid w:val="00237E9A"/>
    <w:rsid w:val="00253A94"/>
    <w:rsid w:val="0025552F"/>
    <w:rsid w:val="0029196B"/>
    <w:rsid w:val="002E2C98"/>
    <w:rsid w:val="002F6BA6"/>
    <w:rsid w:val="003155D0"/>
    <w:rsid w:val="0032792D"/>
    <w:rsid w:val="0034070E"/>
    <w:rsid w:val="00340CE5"/>
    <w:rsid w:val="0035100B"/>
    <w:rsid w:val="00370907"/>
    <w:rsid w:val="003844D3"/>
    <w:rsid w:val="0038471C"/>
    <w:rsid w:val="003945AE"/>
    <w:rsid w:val="003F2625"/>
    <w:rsid w:val="003F79A0"/>
    <w:rsid w:val="00436B24"/>
    <w:rsid w:val="00442F8E"/>
    <w:rsid w:val="004438F1"/>
    <w:rsid w:val="004932B1"/>
    <w:rsid w:val="00494EEB"/>
    <w:rsid w:val="004951C9"/>
    <w:rsid w:val="004B181B"/>
    <w:rsid w:val="004D63D7"/>
    <w:rsid w:val="004F13F0"/>
    <w:rsid w:val="004F7862"/>
    <w:rsid w:val="00505EEA"/>
    <w:rsid w:val="00514E35"/>
    <w:rsid w:val="0053579E"/>
    <w:rsid w:val="0054624B"/>
    <w:rsid w:val="00547C00"/>
    <w:rsid w:val="00556E2D"/>
    <w:rsid w:val="0056427C"/>
    <w:rsid w:val="0056634D"/>
    <w:rsid w:val="00585EA5"/>
    <w:rsid w:val="00591C15"/>
    <w:rsid w:val="00593A75"/>
    <w:rsid w:val="005A1A37"/>
    <w:rsid w:val="005B6208"/>
    <w:rsid w:val="005B6B66"/>
    <w:rsid w:val="005C3EBD"/>
    <w:rsid w:val="005F7617"/>
    <w:rsid w:val="00610222"/>
    <w:rsid w:val="0061319D"/>
    <w:rsid w:val="00642967"/>
    <w:rsid w:val="00645430"/>
    <w:rsid w:val="00675FF9"/>
    <w:rsid w:val="00677CB8"/>
    <w:rsid w:val="00681CB9"/>
    <w:rsid w:val="00692481"/>
    <w:rsid w:val="00697D23"/>
    <w:rsid w:val="006C61E1"/>
    <w:rsid w:val="006D5526"/>
    <w:rsid w:val="00716574"/>
    <w:rsid w:val="007211AE"/>
    <w:rsid w:val="00724C30"/>
    <w:rsid w:val="007657AC"/>
    <w:rsid w:val="00786C65"/>
    <w:rsid w:val="007942C9"/>
    <w:rsid w:val="007A68B2"/>
    <w:rsid w:val="007A7BAF"/>
    <w:rsid w:val="007B24AE"/>
    <w:rsid w:val="007B44B8"/>
    <w:rsid w:val="007B56E0"/>
    <w:rsid w:val="007D6AA0"/>
    <w:rsid w:val="00806B5D"/>
    <w:rsid w:val="00863A72"/>
    <w:rsid w:val="008704A3"/>
    <w:rsid w:val="008961F3"/>
    <w:rsid w:val="008A0A39"/>
    <w:rsid w:val="008E0290"/>
    <w:rsid w:val="008F0FED"/>
    <w:rsid w:val="0090362D"/>
    <w:rsid w:val="0091652C"/>
    <w:rsid w:val="009741E6"/>
    <w:rsid w:val="009758D6"/>
    <w:rsid w:val="00976B19"/>
    <w:rsid w:val="00994071"/>
    <w:rsid w:val="009A353D"/>
    <w:rsid w:val="009A4D5C"/>
    <w:rsid w:val="009D2978"/>
    <w:rsid w:val="009F0803"/>
    <w:rsid w:val="00A3050B"/>
    <w:rsid w:val="00A64774"/>
    <w:rsid w:val="00A65C00"/>
    <w:rsid w:val="00A920A8"/>
    <w:rsid w:val="00A93B8D"/>
    <w:rsid w:val="00AC24B0"/>
    <w:rsid w:val="00AF6174"/>
    <w:rsid w:val="00B035E3"/>
    <w:rsid w:val="00B5719E"/>
    <w:rsid w:val="00B819DE"/>
    <w:rsid w:val="00B86BF5"/>
    <w:rsid w:val="00BA57AA"/>
    <w:rsid w:val="00BD4F44"/>
    <w:rsid w:val="00C02DBF"/>
    <w:rsid w:val="00C16FA9"/>
    <w:rsid w:val="00C27116"/>
    <w:rsid w:val="00C340B0"/>
    <w:rsid w:val="00C35D9B"/>
    <w:rsid w:val="00C51BE0"/>
    <w:rsid w:val="00C523B7"/>
    <w:rsid w:val="00C53441"/>
    <w:rsid w:val="00C56E34"/>
    <w:rsid w:val="00C71ACA"/>
    <w:rsid w:val="00C8618D"/>
    <w:rsid w:val="00CE5034"/>
    <w:rsid w:val="00CF7A0B"/>
    <w:rsid w:val="00D07629"/>
    <w:rsid w:val="00D559DE"/>
    <w:rsid w:val="00D651E7"/>
    <w:rsid w:val="00D66A50"/>
    <w:rsid w:val="00D978C6"/>
    <w:rsid w:val="00DA5CAA"/>
    <w:rsid w:val="00DD4481"/>
    <w:rsid w:val="00DD5B7A"/>
    <w:rsid w:val="00DF447D"/>
    <w:rsid w:val="00E06D91"/>
    <w:rsid w:val="00E50E40"/>
    <w:rsid w:val="00E52BBA"/>
    <w:rsid w:val="00E873AA"/>
    <w:rsid w:val="00E929B5"/>
    <w:rsid w:val="00ED5920"/>
    <w:rsid w:val="00F01EA7"/>
    <w:rsid w:val="00F041A4"/>
    <w:rsid w:val="00F155AA"/>
    <w:rsid w:val="00F31A8E"/>
    <w:rsid w:val="00F35FF9"/>
    <w:rsid w:val="00F50DBF"/>
    <w:rsid w:val="00F829A3"/>
    <w:rsid w:val="00FB5026"/>
    <w:rsid w:val="00FE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2323"/>
  <w15:docId w15:val="{4CAE63CF-285C-43C7-B004-CE9AADF3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5C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09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A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D4F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F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F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F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F44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5498D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7A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8B2"/>
  </w:style>
  <w:style w:type="paragraph" w:styleId="af0">
    <w:name w:val="footer"/>
    <w:basedOn w:val="a"/>
    <w:link w:val="af1"/>
    <w:uiPriority w:val="99"/>
    <w:unhideWhenUsed/>
    <w:rsid w:val="007A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8B2"/>
  </w:style>
  <w:style w:type="table" w:styleId="af2">
    <w:name w:val="Table Grid"/>
    <w:basedOn w:val="a1"/>
    <w:uiPriority w:val="39"/>
    <w:rsid w:val="001A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public19231024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det_sad_104_yar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vk.com/depobry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1289761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port_76" TargetMode="External"/><Relationship Id="rId10" Type="http://schemas.openxmlformats.org/officeDocument/2006/relationships/hyperlink" Target="https://school69.edu.yar.ru/shkolniy_sportivniy_klub/shkolniy_sportivniy_klub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42901618" TargetMode="External"/><Relationship Id="rId14" Type="http://schemas.openxmlformats.org/officeDocument/2006/relationships/hyperlink" Target="https://vk.com/club145386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4352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4</cp:revision>
  <dcterms:created xsi:type="dcterms:W3CDTF">2022-04-11T04:59:00Z</dcterms:created>
  <dcterms:modified xsi:type="dcterms:W3CDTF">2022-04-14T03:41:00Z</dcterms:modified>
</cp:coreProperties>
</file>